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3F66" w14:textId="77777777" w:rsidR="003C1805" w:rsidRDefault="003C1805" w:rsidP="003C1805">
      <w:pPr>
        <w:pStyle w:val="310"/>
        <w:shd w:val="clear" w:color="auto" w:fill="auto"/>
        <w:spacing w:line="288" w:lineRule="auto"/>
        <w:ind w:firstLine="0"/>
        <w:rPr>
          <w:sz w:val="24"/>
          <w:szCs w:val="24"/>
        </w:rPr>
      </w:pPr>
      <w:r>
        <w:rPr>
          <w:rStyle w:val="31"/>
          <w:sz w:val="24"/>
          <w:szCs w:val="24"/>
        </w:rPr>
        <w:t>«УТВЕРЖДАЮ»</w:t>
      </w:r>
    </w:p>
    <w:p w14:paraId="1BA0F244" w14:textId="77777777" w:rsidR="003C1805" w:rsidRDefault="003C1805" w:rsidP="003C1805">
      <w:pPr>
        <w:pStyle w:val="a4"/>
        <w:shd w:val="clear" w:color="auto" w:fill="auto"/>
        <w:spacing w:line="288" w:lineRule="auto"/>
        <w:rPr>
          <w:sz w:val="24"/>
          <w:szCs w:val="24"/>
        </w:rPr>
      </w:pPr>
      <w:r>
        <w:rPr>
          <w:rStyle w:val="a5"/>
          <w:sz w:val="24"/>
          <w:szCs w:val="24"/>
        </w:rPr>
        <w:t>Председатель НТС ТИ (ф) СВФУ, д.т.н., профессор</w:t>
      </w:r>
    </w:p>
    <w:p w14:paraId="087AD5C0" w14:textId="77777777" w:rsidR="003C1805" w:rsidRDefault="003C1805" w:rsidP="003C1805">
      <w:pPr>
        <w:pStyle w:val="a4"/>
        <w:shd w:val="clear" w:color="auto" w:fill="auto"/>
        <w:tabs>
          <w:tab w:val="left" w:leader="underscore" w:pos="528"/>
        </w:tabs>
        <w:spacing w:line="288" w:lineRule="auto"/>
        <w:ind w:hanging="360"/>
        <w:rPr>
          <w:sz w:val="24"/>
          <w:szCs w:val="24"/>
        </w:rPr>
      </w:pPr>
      <w:r>
        <w:rPr>
          <w:rStyle w:val="a5"/>
          <w:sz w:val="24"/>
          <w:szCs w:val="24"/>
        </w:rPr>
        <w:tab/>
        <w:t>___________________ Н.Н. Гриб</w:t>
      </w:r>
    </w:p>
    <w:p w14:paraId="6B66DF52" w14:textId="77777777" w:rsidR="003C1805" w:rsidRDefault="003C1805" w:rsidP="003C1805">
      <w:pPr>
        <w:pStyle w:val="40"/>
        <w:shd w:val="clear" w:color="auto" w:fill="auto"/>
        <w:spacing w:line="288" w:lineRule="auto"/>
        <w:jc w:val="right"/>
        <w:rPr>
          <w:rStyle w:val="a5"/>
          <w:rFonts w:eastAsia="Calibri"/>
          <w:sz w:val="24"/>
          <w:szCs w:val="24"/>
        </w:rPr>
      </w:pPr>
      <w:r>
        <w:rPr>
          <w:rStyle w:val="4"/>
          <w:color w:val="000000"/>
          <w:sz w:val="24"/>
          <w:szCs w:val="24"/>
        </w:rPr>
        <w:t xml:space="preserve">«____» марта </w:t>
      </w:r>
      <w:r>
        <w:rPr>
          <w:rStyle w:val="a5"/>
          <w:rFonts w:eastAsia="Calibri"/>
          <w:sz w:val="24"/>
          <w:szCs w:val="24"/>
        </w:rPr>
        <w:t>2017 г.</w:t>
      </w:r>
    </w:p>
    <w:p w14:paraId="1261ECB6" w14:textId="77777777" w:rsidR="00284D02" w:rsidRDefault="00284D02" w:rsidP="00284D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1C2B8AA" w14:textId="77777777" w:rsidR="00005BC5" w:rsidRPr="00005BC5" w:rsidRDefault="00005BC5" w:rsidP="00517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BC5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4AD565F0" w14:textId="77777777" w:rsidR="00D37730" w:rsidRDefault="00005BC5" w:rsidP="00517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BC5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0E7726">
        <w:rPr>
          <w:rFonts w:ascii="Times New Roman" w:hAnsi="Times New Roman"/>
          <w:b/>
          <w:sz w:val="28"/>
          <w:szCs w:val="28"/>
        </w:rPr>
        <w:t>региональной</w:t>
      </w:r>
      <w:r w:rsidRPr="00005BC5"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</w:t>
      </w:r>
      <w:r w:rsidR="002C64AC">
        <w:rPr>
          <w:rFonts w:ascii="Times New Roman" w:hAnsi="Times New Roman"/>
          <w:b/>
          <w:sz w:val="28"/>
          <w:szCs w:val="28"/>
        </w:rPr>
        <w:t xml:space="preserve"> </w:t>
      </w:r>
    </w:p>
    <w:p w14:paraId="36333497" w14:textId="70771ADA" w:rsidR="00A1005A" w:rsidRDefault="00D37730" w:rsidP="00517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студентов и </w:t>
      </w:r>
      <w:r w:rsidR="002C64AC">
        <w:rPr>
          <w:rFonts w:ascii="Times New Roman" w:hAnsi="Times New Roman"/>
          <w:b/>
          <w:sz w:val="28"/>
          <w:szCs w:val="28"/>
        </w:rPr>
        <w:t>школь</w:t>
      </w:r>
      <w:r>
        <w:rPr>
          <w:rFonts w:ascii="Times New Roman" w:hAnsi="Times New Roman"/>
          <w:b/>
          <w:sz w:val="28"/>
          <w:szCs w:val="28"/>
        </w:rPr>
        <w:t>ников</w:t>
      </w:r>
    </w:p>
    <w:p w14:paraId="193F6ED3" w14:textId="77777777" w:rsidR="00D37730" w:rsidRDefault="00A07DE2" w:rsidP="00D377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прикладной </w:t>
      </w:r>
      <w:r w:rsidR="002C64AC">
        <w:rPr>
          <w:rFonts w:ascii="Times New Roman" w:hAnsi="Times New Roman"/>
          <w:b/>
          <w:sz w:val="28"/>
          <w:szCs w:val="28"/>
        </w:rPr>
        <w:t>матем</w:t>
      </w:r>
      <w:r w:rsidR="00394C58">
        <w:rPr>
          <w:rFonts w:ascii="Times New Roman" w:hAnsi="Times New Roman"/>
          <w:b/>
          <w:sz w:val="28"/>
          <w:szCs w:val="28"/>
        </w:rPr>
        <w:t>атике и информатике</w:t>
      </w:r>
      <w:r w:rsidR="00D37730">
        <w:rPr>
          <w:rFonts w:ascii="Times New Roman" w:hAnsi="Times New Roman"/>
          <w:b/>
          <w:sz w:val="28"/>
          <w:szCs w:val="28"/>
        </w:rPr>
        <w:t xml:space="preserve"> </w:t>
      </w:r>
    </w:p>
    <w:p w14:paraId="62FF73E9" w14:textId="32B65DF6" w:rsidR="00D37730" w:rsidRPr="00D37730" w:rsidRDefault="00D37730" w:rsidP="00D377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730">
        <w:rPr>
          <w:rFonts w:ascii="Times New Roman" w:hAnsi="Times New Roman"/>
          <w:b/>
          <w:sz w:val="28"/>
          <w:szCs w:val="28"/>
        </w:rPr>
        <w:t xml:space="preserve">ПРИКЛАДНЫЕ ИССЛЕДОВАНИЯ </w:t>
      </w:r>
    </w:p>
    <w:p w14:paraId="65754EBC" w14:textId="7E374867" w:rsidR="00A1005A" w:rsidRPr="00D37730" w:rsidRDefault="00D37730" w:rsidP="00D377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730">
        <w:rPr>
          <w:rFonts w:ascii="Times New Roman" w:hAnsi="Times New Roman"/>
          <w:b/>
          <w:sz w:val="28"/>
          <w:szCs w:val="28"/>
        </w:rPr>
        <w:t>В ОБЛАСТИ МАТЕМАТИКИ И ИНФОРМАТИКИ</w:t>
      </w:r>
      <w:r w:rsidR="00394C58" w:rsidRPr="00D37730">
        <w:rPr>
          <w:rFonts w:ascii="Times New Roman" w:hAnsi="Times New Roman"/>
          <w:b/>
          <w:sz w:val="28"/>
          <w:szCs w:val="28"/>
        </w:rPr>
        <w:t xml:space="preserve">, </w:t>
      </w:r>
    </w:p>
    <w:p w14:paraId="605A5FE1" w14:textId="5647D1AD" w:rsidR="00005BC5" w:rsidRDefault="00394C58" w:rsidP="00517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посвящённой</w:t>
      </w:r>
      <w:proofErr w:type="gramEnd"/>
      <w:r w:rsidR="000F5036">
        <w:rPr>
          <w:rFonts w:ascii="Times New Roman" w:hAnsi="Times New Roman"/>
          <w:b/>
          <w:sz w:val="28"/>
          <w:szCs w:val="28"/>
        </w:rPr>
        <w:t xml:space="preserve"> </w:t>
      </w:r>
      <w:r w:rsidR="00401036">
        <w:rPr>
          <w:rFonts w:ascii="Times New Roman" w:hAnsi="Times New Roman"/>
          <w:b/>
          <w:sz w:val="28"/>
          <w:szCs w:val="28"/>
        </w:rPr>
        <w:t>225-летию со дня рождения Н.И. Лобачевского</w:t>
      </w:r>
    </w:p>
    <w:p w14:paraId="061D35ED" w14:textId="77777777" w:rsidR="00AF00A3" w:rsidRDefault="00AF00A3" w:rsidP="005176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AA69E4" w14:textId="77777777" w:rsidR="00005BC5" w:rsidRDefault="00005BC5" w:rsidP="00517611">
      <w:pPr>
        <w:spacing w:after="0" w:line="240" w:lineRule="auto"/>
        <w:rPr>
          <w:sz w:val="28"/>
          <w:szCs w:val="28"/>
        </w:rPr>
      </w:pPr>
    </w:p>
    <w:p w14:paraId="09AD0A6D" w14:textId="77777777" w:rsidR="00394C58" w:rsidRPr="00A1005A" w:rsidRDefault="00394C58" w:rsidP="00A1005A">
      <w:pPr>
        <w:pStyle w:val="a4"/>
        <w:numPr>
          <w:ilvl w:val="0"/>
          <w:numId w:val="12"/>
        </w:numPr>
        <w:spacing w:before="0" w:line="240" w:lineRule="auto"/>
        <w:ind w:firstLine="259"/>
        <w:rPr>
          <w:b/>
        </w:rPr>
      </w:pPr>
      <w:r w:rsidRPr="00A1005A">
        <w:rPr>
          <w:b/>
        </w:rPr>
        <w:t xml:space="preserve">Общие положения </w:t>
      </w:r>
    </w:p>
    <w:p w14:paraId="4E75ACB9" w14:textId="67AD05FF" w:rsidR="00394C58" w:rsidRPr="00EB2248" w:rsidRDefault="00394C58" w:rsidP="00401036">
      <w:pPr>
        <w:spacing w:after="0" w:line="240" w:lineRule="auto"/>
        <w:jc w:val="both"/>
        <w:rPr>
          <w:rFonts w:ascii="Times New Roman" w:hAnsi="Times New Roman"/>
        </w:rPr>
      </w:pPr>
      <w:r w:rsidRPr="00EB2248">
        <w:rPr>
          <w:rFonts w:ascii="Times New Roman" w:hAnsi="Times New Roman"/>
          <w:sz w:val="28"/>
          <w:szCs w:val="28"/>
        </w:rPr>
        <w:t xml:space="preserve">Настоящее Положение о региональной научно-практической конференции </w:t>
      </w:r>
      <w:r w:rsidR="00D37730" w:rsidRPr="00EB2248">
        <w:rPr>
          <w:rFonts w:ascii="Times New Roman" w:hAnsi="Times New Roman"/>
          <w:sz w:val="28"/>
          <w:szCs w:val="28"/>
        </w:rPr>
        <w:t xml:space="preserve">студентов и </w:t>
      </w:r>
      <w:r w:rsidRPr="00EB2248">
        <w:rPr>
          <w:rFonts w:ascii="Times New Roman" w:hAnsi="Times New Roman"/>
          <w:sz w:val="28"/>
          <w:szCs w:val="28"/>
        </w:rPr>
        <w:t>школь</w:t>
      </w:r>
      <w:r w:rsidR="000F5036" w:rsidRPr="00EB2248">
        <w:rPr>
          <w:rFonts w:ascii="Times New Roman" w:hAnsi="Times New Roman"/>
          <w:sz w:val="28"/>
          <w:szCs w:val="28"/>
        </w:rPr>
        <w:t xml:space="preserve">ников </w:t>
      </w:r>
      <w:r w:rsidR="00A07DE2" w:rsidRPr="00EB2248">
        <w:rPr>
          <w:rFonts w:ascii="Times New Roman" w:hAnsi="Times New Roman"/>
          <w:sz w:val="28"/>
          <w:szCs w:val="28"/>
        </w:rPr>
        <w:t xml:space="preserve">по прикладной </w:t>
      </w:r>
      <w:r w:rsidRPr="00EB2248">
        <w:rPr>
          <w:rFonts w:ascii="Times New Roman" w:hAnsi="Times New Roman"/>
          <w:sz w:val="28"/>
          <w:szCs w:val="28"/>
        </w:rPr>
        <w:t>математике и информатике</w:t>
      </w:r>
      <w:r w:rsidR="00D37730" w:rsidRPr="00EB2248">
        <w:rPr>
          <w:rFonts w:ascii="Times New Roman" w:hAnsi="Times New Roman"/>
          <w:sz w:val="28"/>
          <w:szCs w:val="28"/>
        </w:rPr>
        <w:t xml:space="preserve"> </w:t>
      </w:r>
      <w:r w:rsidR="00EB2248" w:rsidRPr="00401036">
        <w:rPr>
          <w:rFonts w:ascii="Times New Roman" w:hAnsi="Times New Roman"/>
          <w:sz w:val="28"/>
          <w:szCs w:val="28"/>
        </w:rPr>
        <w:t>Прикладные исследования в области математики и информатики</w:t>
      </w:r>
      <w:r w:rsidRPr="00401036">
        <w:rPr>
          <w:rFonts w:ascii="Times New Roman" w:hAnsi="Times New Roman"/>
          <w:sz w:val="28"/>
          <w:szCs w:val="28"/>
        </w:rPr>
        <w:t xml:space="preserve">, посвящённой </w:t>
      </w:r>
      <w:r w:rsidR="00401036" w:rsidRPr="00401036">
        <w:rPr>
          <w:rFonts w:ascii="Times New Roman" w:hAnsi="Times New Roman"/>
          <w:sz w:val="28"/>
          <w:szCs w:val="28"/>
        </w:rPr>
        <w:t>225-летию со дня рождения Н.И. Лобачевского</w:t>
      </w:r>
      <w:r w:rsidR="00401036">
        <w:rPr>
          <w:rFonts w:ascii="Times New Roman" w:hAnsi="Times New Roman"/>
          <w:sz w:val="28"/>
          <w:szCs w:val="28"/>
        </w:rPr>
        <w:t xml:space="preserve"> </w:t>
      </w:r>
      <w:r w:rsidR="00401036" w:rsidRPr="00EB2248">
        <w:rPr>
          <w:rFonts w:ascii="Times New Roman" w:hAnsi="Times New Roman"/>
          <w:sz w:val="28"/>
          <w:szCs w:val="28"/>
        </w:rPr>
        <w:t xml:space="preserve"> </w:t>
      </w:r>
      <w:r w:rsidRPr="00EB2248">
        <w:rPr>
          <w:rFonts w:ascii="Times New Roman" w:hAnsi="Times New Roman"/>
          <w:sz w:val="28"/>
          <w:szCs w:val="28"/>
        </w:rPr>
        <w:t>(далее – Положение), определяет порядок организации и проведения научно-практической конференции (далее – Конференция).</w:t>
      </w:r>
      <w:r w:rsidRPr="00EB2248">
        <w:rPr>
          <w:rFonts w:ascii="Times New Roman" w:hAnsi="Times New Roman"/>
        </w:rPr>
        <w:t xml:space="preserve"> </w:t>
      </w:r>
    </w:p>
    <w:p w14:paraId="137006BB" w14:textId="77777777" w:rsidR="00394C58" w:rsidRPr="00EB2248" w:rsidRDefault="00394C58" w:rsidP="00517611">
      <w:pPr>
        <w:pStyle w:val="a4"/>
        <w:numPr>
          <w:ilvl w:val="1"/>
          <w:numId w:val="12"/>
        </w:numPr>
        <w:spacing w:before="0" w:line="240" w:lineRule="auto"/>
        <w:ind w:left="0" w:firstLine="709"/>
      </w:pPr>
      <w:r w:rsidRPr="00EB2248">
        <w:t>Основные цели и задачи Конференции:</w:t>
      </w:r>
    </w:p>
    <w:p w14:paraId="4BBEFF63" w14:textId="77777777" w:rsidR="00394C58" w:rsidRDefault="00394C58" w:rsidP="00793F1C">
      <w:pPr>
        <w:pStyle w:val="a4"/>
        <w:numPr>
          <w:ilvl w:val="0"/>
          <w:numId w:val="13"/>
        </w:numPr>
        <w:spacing w:before="0" w:line="240" w:lineRule="auto"/>
        <w:ind w:left="0" w:firstLine="1134"/>
      </w:pPr>
      <w:r>
        <w:t>развитие интеллектуального творчества студентов, привлечение их к научно-исследовательской деятельности;</w:t>
      </w:r>
    </w:p>
    <w:p w14:paraId="79584F6E" w14:textId="77777777" w:rsidR="00394C58" w:rsidRDefault="00394C58" w:rsidP="00793F1C">
      <w:pPr>
        <w:pStyle w:val="a4"/>
        <w:numPr>
          <w:ilvl w:val="0"/>
          <w:numId w:val="13"/>
        </w:numPr>
        <w:spacing w:before="0" w:line="240" w:lineRule="auto"/>
        <w:ind w:left="0" w:firstLine="1134"/>
      </w:pPr>
      <w:r>
        <w:t>привлечение общественного внимания к проблемам развития интеллектуального потенциала общества;</w:t>
      </w:r>
    </w:p>
    <w:p w14:paraId="4BEC2054" w14:textId="77777777" w:rsidR="00394C58" w:rsidRDefault="00394C58" w:rsidP="00793F1C">
      <w:pPr>
        <w:pStyle w:val="a4"/>
        <w:numPr>
          <w:ilvl w:val="0"/>
          <w:numId w:val="13"/>
        </w:numPr>
        <w:spacing w:before="0" w:line="240" w:lineRule="auto"/>
        <w:ind w:left="0" w:firstLine="1134"/>
      </w:pPr>
      <w:r>
        <w:t>развитие образовательных программ и методик, основанных на исследовательской деятельности студентов и школьников как действенного средства повышения эффективности образовательного процесса;</w:t>
      </w:r>
    </w:p>
    <w:p w14:paraId="3CA1099D" w14:textId="77777777" w:rsidR="00C45740" w:rsidRDefault="00394C58" w:rsidP="00793F1C">
      <w:pPr>
        <w:pStyle w:val="a4"/>
        <w:numPr>
          <w:ilvl w:val="0"/>
          <w:numId w:val="13"/>
        </w:numPr>
        <w:spacing w:before="0" w:line="240" w:lineRule="auto"/>
        <w:ind w:left="0" w:firstLine="1134"/>
      </w:pPr>
      <w:r>
        <w:t>демонстрация и пропага</w:t>
      </w:r>
      <w:r w:rsidR="00C45740">
        <w:t>нда лучших достижений студентов и школьников,</w:t>
      </w:r>
      <w:r>
        <w:t xml:space="preserve"> опыта работы </w:t>
      </w:r>
      <w:r w:rsidR="00C45740">
        <w:t>института</w:t>
      </w:r>
      <w:r>
        <w:t xml:space="preserve"> по организации научно-исследова</w:t>
      </w:r>
      <w:r w:rsidR="00C45740">
        <w:t>тельской деятельности студентов.</w:t>
      </w:r>
    </w:p>
    <w:p w14:paraId="08FA9060" w14:textId="77777777" w:rsidR="00D82818" w:rsidRDefault="00394C58" w:rsidP="00517611">
      <w:pPr>
        <w:pStyle w:val="a4"/>
        <w:numPr>
          <w:ilvl w:val="1"/>
          <w:numId w:val="12"/>
        </w:numPr>
        <w:spacing w:before="0" w:line="240" w:lineRule="auto"/>
        <w:ind w:left="0" w:firstLine="709"/>
      </w:pPr>
      <w:r>
        <w:t xml:space="preserve">На конференции проводится обсуждение научно-исследовательских проектов </w:t>
      </w:r>
      <w:r w:rsidR="000825AE">
        <w:t xml:space="preserve">школьников и </w:t>
      </w:r>
      <w:r>
        <w:t>студентов.</w:t>
      </w:r>
    </w:p>
    <w:p w14:paraId="0F81592B" w14:textId="77777777" w:rsidR="00D82818" w:rsidRDefault="00394C58" w:rsidP="00517611">
      <w:pPr>
        <w:pStyle w:val="a4"/>
        <w:numPr>
          <w:ilvl w:val="1"/>
          <w:numId w:val="12"/>
        </w:numPr>
        <w:spacing w:before="0" w:line="240" w:lineRule="auto"/>
        <w:ind w:left="0" w:firstLine="709"/>
      </w:pPr>
      <w:r>
        <w:t>Организаторы Конференции оставляют за собой пра</w:t>
      </w:r>
      <w:r w:rsidR="009B2ADA">
        <w:t>во формировать структуру Конфе</w:t>
      </w:r>
      <w:r>
        <w:t xml:space="preserve">ренции в зависимости от количества и специфики исследовательских работ. </w:t>
      </w:r>
    </w:p>
    <w:p w14:paraId="70467320" w14:textId="77777777" w:rsidR="009B2ADA" w:rsidRDefault="009B2ADA" w:rsidP="00517611">
      <w:pPr>
        <w:pStyle w:val="a4"/>
        <w:spacing w:before="0" w:line="240" w:lineRule="auto"/>
        <w:ind w:firstLine="709"/>
      </w:pPr>
    </w:p>
    <w:p w14:paraId="59BB8EC8" w14:textId="77777777" w:rsidR="00D82818" w:rsidRPr="00A1005A" w:rsidRDefault="009B2ADA" w:rsidP="00A1005A">
      <w:pPr>
        <w:pStyle w:val="a4"/>
        <w:numPr>
          <w:ilvl w:val="0"/>
          <w:numId w:val="27"/>
        </w:numPr>
        <w:tabs>
          <w:tab w:val="left" w:pos="1418"/>
        </w:tabs>
        <w:spacing w:before="0" w:line="240" w:lineRule="auto"/>
        <w:ind w:firstLine="259"/>
        <w:rPr>
          <w:b/>
        </w:rPr>
      </w:pPr>
      <w:r w:rsidRPr="00A1005A">
        <w:rPr>
          <w:b/>
        </w:rPr>
        <w:t xml:space="preserve">Участники Конференции </w:t>
      </w:r>
      <w:r w:rsidR="00394C58" w:rsidRPr="00A1005A">
        <w:rPr>
          <w:b/>
        </w:rPr>
        <w:t xml:space="preserve"> </w:t>
      </w:r>
    </w:p>
    <w:p w14:paraId="0B6167C0" w14:textId="73CBF99A" w:rsidR="009B2ADA" w:rsidRDefault="009B2ADA" w:rsidP="000825AE">
      <w:pPr>
        <w:pStyle w:val="a4"/>
        <w:numPr>
          <w:ilvl w:val="1"/>
          <w:numId w:val="27"/>
        </w:numPr>
        <w:spacing w:before="0" w:line="240" w:lineRule="auto"/>
        <w:ind w:left="0" w:firstLine="709"/>
      </w:pPr>
      <w:r>
        <w:t>Участниками Конференции являются школьники, учащиеся средних профессиональных заведений, студенты ТИ</w:t>
      </w:r>
      <w:r w:rsidR="00401036">
        <w:t xml:space="preserve"> </w:t>
      </w:r>
      <w:r>
        <w:t>(ф) СВФУ.</w:t>
      </w:r>
    </w:p>
    <w:p w14:paraId="32D5E31A" w14:textId="77777777" w:rsidR="00D82818" w:rsidRDefault="00394C58" w:rsidP="00F22FD6">
      <w:pPr>
        <w:pStyle w:val="a4"/>
        <w:numPr>
          <w:ilvl w:val="1"/>
          <w:numId w:val="27"/>
        </w:numPr>
        <w:spacing w:before="0" w:line="240" w:lineRule="auto"/>
        <w:ind w:left="1418" w:hanging="709"/>
      </w:pPr>
      <w:r>
        <w:t xml:space="preserve">Работа может выполняться одним или несколькими участниками. </w:t>
      </w:r>
    </w:p>
    <w:p w14:paraId="10FD4DB2" w14:textId="77777777" w:rsidR="00D82818" w:rsidRPr="00A1005A" w:rsidRDefault="00394C58" w:rsidP="00A1005A">
      <w:pPr>
        <w:pStyle w:val="a4"/>
        <w:numPr>
          <w:ilvl w:val="0"/>
          <w:numId w:val="30"/>
        </w:numPr>
        <w:tabs>
          <w:tab w:val="left" w:pos="1418"/>
        </w:tabs>
        <w:spacing w:before="0" w:line="240" w:lineRule="auto"/>
        <w:ind w:firstLine="259"/>
        <w:rPr>
          <w:b/>
        </w:rPr>
      </w:pPr>
      <w:r w:rsidRPr="00A1005A">
        <w:rPr>
          <w:b/>
        </w:rPr>
        <w:lastRenderedPageBreak/>
        <w:t xml:space="preserve">Критерии оценки работ </w:t>
      </w:r>
    </w:p>
    <w:p w14:paraId="609A5983" w14:textId="77777777" w:rsidR="002E573C" w:rsidRDefault="00394C58" w:rsidP="00F22FD6">
      <w:pPr>
        <w:pStyle w:val="a4"/>
        <w:numPr>
          <w:ilvl w:val="1"/>
          <w:numId w:val="30"/>
        </w:numPr>
        <w:spacing w:before="0" w:line="240" w:lineRule="auto"/>
        <w:ind w:hanging="11"/>
      </w:pPr>
      <w:r>
        <w:t>Кр</w:t>
      </w:r>
      <w:r w:rsidR="000825AE">
        <w:t>итерии оценки докладов</w:t>
      </w:r>
      <w:r>
        <w:t>:</w:t>
      </w:r>
    </w:p>
    <w:p w14:paraId="1C68EB1B" w14:textId="77777777" w:rsidR="002E573C" w:rsidRDefault="00394C58" w:rsidP="00793F1C">
      <w:pPr>
        <w:pStyle w:val="a4"/>
        <w:numPr>
          <w:ilvl w:val="0"/>
          <w:numId w:val="22"/>
        </w:numPr>
        <w:spacing w:before="0" w:line="240" w:lineRule="auto"/>
        <w:ind w:left="0" w:firstLine="1418"/>
      </w:pPr>
      <w:r>
        <w:t>соблюдение требований к объему, структуре, содержанию работы и ее оформлению;</w:t>
      </w:r>
    </w:p>
    <w:p w14:paraId="00102F99" w14:textId="77777777" w:rsidR="002E573C" w:rsidRDefault="00394C58" w:rsidP="00793F1C">
      <w:pPr>
        <w:pStyle w:val="a4"/>
        <w:numPr>
          <w:ilvl w:val="0"/>
          <w:numId w:val="22"/>
        </w:numPr>
        <w:tabs>
          <w:tab w:val="left" w:pos="1418"/>
        </w:tabs>
        <w:spacing w:before="0" w:line="240" w:lineRule="auto"/>
        <w:ind w:left="0" w:firstLine="1418"/>
      </w:pPr>
      <w:r>
        <w:t>исследовательский характер работы;</w:t>
      </w:r>
    </w:p>
    <w:p w14:paraId="07FEAA52" w14:textId="77777777" w:rsidR="002E573C" w:rsidRDefault="00394C58" w:rsidP="00793F1C">
      <w:pPr>
        <w:pStyle w:val="a4"/>
        <w:numPr>
          <w:ilvl w:val="0"/>
          <w:numId w:val="22"/>
        </w:numPr>
        <w:tabs>
          <w:tab w:val="left" w:pos="1418"/>
        </w:tabs>
        <w:spacing w:before="0" w:line="240" w:lineRule="auto"/>
        <w:ind w:left="0" w:firstLine="1418"/>
      </w:pPr>
      <w:r>
        <w:t>актуальность темы работы;</w:t>
      </w:r>
    </w:p>
    <w:p w14:paraId="4FD8C5EF" w14:textId="77777777" w:rsidR="002E573C" w:rsidRDefault="00394C58" w:rsidP="00793F1C">
      <w:pPr>
        <w:pStyle w:val="a4"/>
        <w:numPr>
          <w:ilvl w:val="0"/>
          <w:numId w:val="22"/>
        </w:numPr>
        <w:tabs>
          <w:tab w:val="left" w:pos="1418"/>
        </w:tabs>
        <w:spacing w:before="0" w:line="240" w:lineRule="auto"/>
        <w:ind w:left="0" w:firstLine="1418"/>
      </w:pPr>
      <w:r>
        <w:t>трудоемкость в выполнении;</w:t>
      </w:r>
    </w:p>
    <w:p w14:paraId="4A2E4785" w14:textId="77777777" w:rsidR="00D82818" w:rsidRDefault="00394C58" w:rsidP="00793F1C">
      <w:pPr>
        <w:pStyle w:val="a4"/>
        <w:numPr>
          <w:ilvl w:val="0"/>
          <w:numId w:val="22"/>
        </w:numPr>
        <w:tabs>
          <w:tab w:val="left" w:pos="1418"/>
        </w:tabs>
        <w:spacing w:before="0" w:line="240" w:lineRule="auto"/>
        <w:ind w:left="0" w:firstLine="1418"/>
      </w:pPr>
      <w:r>
        <w:t xml:space="preserve">убедительность аргументации. </w:t>
      </w:r>
    </w:p>
    <w:p w14:paraId="6C7A9DF1" w14:textId="77777777" w:rsidR="00D82818" w:rsidRDefault="00394C58" w:rsidP="00F22FD6">
      <w:pPr>
        <w:pStyle w:val="a4"/>
        <w:numPr>
          <w:ilvl w:val="1"/>
          <w:numId w:val="30"/>
        </w:numPr>
        <w:spacing w:before="0" w:line="240" w:lineRule="auto"/>
        <w:ind w:hanging="11"/>
      </w:pPr>
      <w:r>
        <w:t xml:space="preserve">Критерии оцениваются по 10-бальной системе. </w:t>
      </w:r>
    </w:p>
    <w:p w14:paraId="370A2495" w14:textId="77777777" w:rsidR="00D82818" w:rsidRDefault="00D82818" w:rsidP="00517611">
      <w:pPr>
        <w:pStyle w:val="a4"/>
        <w:spacing w:before="0" w:line="240" w:lineRule="auto"/>
        <w:ind w:firstLine="709"/>
      </w:pPr>
    </w:p>
    <w:p w14:paraId="1B2A2FB0" w14:textId="77777777" w:rsidR="00D82818" w:rsidRPr="00A1005A" w:rsidRDefault="00AB7A33" w:rsidP="00A1005A">
      <w:pPr>
        <w:pStyle w:val="a4"/>
        <w:numPr>
          <w:ilvl w:val="0"/>
          <w:numId w:val="25"/>
        </w:numPr>
        <w:tabs>
          <w:tab w:val="left" w:pos="1418"/>
        </w:tabs>
        <w:spacing w:before="0" w:line="240" w:lineRule="auto"/>
        <w:ind w:left="0" w:firstLine="709"/>
        <w:rPr>
          <w:b/>
        </w:rPr>
      </w:pPr>
      <w:r w:rsidRPr="00A1005A">
        <w:rPr>
          <w:b/>
        </w:rPr>
        <w:t xml:space="preserve">Требования </w:t>
      </w:r>
      <w:r w:rsidR="00A1005A">
        <w:rPr>
          <w:b/>
        </w:rPr>
        <w:t xml:space="preserve">к </w:t>
      </w:r>
      <w:r w:rsidRPr="00A1005A">
        <w:rPr>
          <w:b/>
        </w:rPr>
        <w:t>публикациям:</w:t>
      </w:r>
    </w:p>
    <w:p w14:paraId="3C743852" w14:textId="563823B3" w:rsidR="00AB7A33" w:rsidRPr="00AB7A33" w:rsidRDefault="00AB7A33" w:rsidP="00401036">
      <w:pPr>
        <w:numPr>
          <w:ilvl w:val="0"/>
          <w:numId w:val="26"/>
        </w:numPr>
        <w:tabs>
          <w:tab w:val="clear" w:pos="644"/>
          <w:tab w:val="num" w:pos="0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AB7A33">
        <w:rPr>
          <w:rFonts w:ascii="Times New Roman" w:hAnsi="Times New Roman"/>
          <w:sz w:val="28"/>
          <w:szCs w:val="28"/>
        </w:rPr>
        <w:t>публикации предоставляются на электронном носителе или по E-</w:t>
      </w:r>
      <w:proofErr w:type="spellStart"/>
      <w:r w:rsidRPr="00AB7A33">
        <w:rPr>
          <w:rFonts w:ascii="Times New Roman" w:hAnsi="Times New Roman"/>
          <w:sz w:val="28"/>
          <w:szCs w:val="28"/>
        </w:rPr>
        <w:t>mail</w:t>
      </w:r>
      <w:proofErr w:type="spellEnd"/>
      <w:r w:rsidR="00F22F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036" w:rsidRPr="00401036">
        <w:rPr>
          <w:rFonts w:ascii="Times New Roman" w:hAnsi="Times New Roman"/>
          <w:b/>
          <w:sz w:val="28"/>
          <w:szCs w:val="28"/>
          <w:lang w:val="en-US"/>
        </w:rPr>
        <w:t>maria</w:t>
      </w:r>
      <w:proofErr w:type="spellEnd"/>
      <w:r w:rsidR="00401036" w:rsidRPr="0040103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401036" w:rsidRPr="00401036">
        <w:rPr>
          <w:rFonts w:ascii="Times New Roman" w:hAnsi="Times New Roman"/>
          <w:b/>
          <w:sz w:val="28"/>
          <w:szCs w:val="28"/>
          <w:lang w:val="en-US"/>
        </w:rPr>
        <w:t>pokhorukova</w:t>
      </w:r>
      <w:proofErr w:type="spellEnd"/>
      <w:r w:rsidR="00401036" w:rsidRPr="00401036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401036" w:rsidRPr="00401036">
        <w:rPr>
          <w:rFonts w:ascii="Times New Roman" w:hAnsi="Times New Roman"/>
          <w:b/>
          <w:sz w:val="28"/>
          <w:szCs w:val="28"/>
          <w:lang w:val="en-US"/>
        </w:rPr>
        <w:t>gmail</w:t>
      </w:r>
      <w:proofErr w:type="spellEnd"/>
      <w:r w:rsidR="00401036" w:rsidRPr="00401036">
        <w:rPr>
          <w:rFonts w:ascii="Times New Roman" w:hAnsi="Times New Roman"/>
          <w:b/>
          <w:sz w:val="28"/>
          <w:szCs w:val="28"/>
        </w:rPr>
        <w:t>.</w:t>
      </w:r>
      <w:r w:rsidR="00401036" w:rsidRPr="00401036">
        <w:rPr>
          <w:rFonts w:ascii="Times New Roman" w:hAnsi="Times New Roman"/>
          <w:b/>
          <w:sz w:val="28"/>
          <w:szCs w:val="28"/>
          <w:lang w:val="en-US"/>
        </w:rPr>
        <w:t>com</w:t>
      </w:r>
      <w:r w:rsidRPr="00AB7A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B7A33">
        <w:rPr>
          <w:rFonts w:ascii="Times New Roman" w:hAnsi="Times New Roman"/>
          <w:i/>
          <w:sz w:val="28"/>
          <w:szCs w:val="28"/>
        </w:rPr>
        <w:t xml:space="preserve">Электронный вариант публикации: </w:t>
      </w:r>
      <w:r w:rsidRPr="00AB7A33">
        <w:rPr>
          <w:rFonts w:ascii="Times New Roman" w:hAnsi="Times New Roman"/>
          <w:sz w:val="28"/>
          <w:szCs w:val="28"/>
        </w:rPr>
        <w:t xml:space="preserve">заявка и публикация должны быть представлены отдельными файлами; файлы называются по </w:t>
      </w:r>
      <w:r w:rsidR="000825AE">
        <w:rPr>
          <w:rFonts w:ascii="Times New Roman" w:hAnsi="Times New Roman"/>
          <w:sz w:val="28"/>
          <w:szCs w:val="28"/>
        </w:rPr>
        <w:t xml:space="preserve">фамилии участника </w:t>
      </w:r>
      <w:r w:rsidRPr="00AB7A33">
        <w:rPr>
          <w:rFonts w:ascii="Times New Roman" w:hAnsi="Times New Roman"/>
          <w:sz w:val="28"/>
          <w:szCs w:val="28"/>
        </w:rPr>
        <w:t xml:space="preserve">(фамилия и инициалы), с добавлением названия </w:t>
      </w:r>
      <w:r>
        <w:rPr>
          <w:rFonts w:ascii="Times New Roman" w:hAnsi="Times New Roman"/>
          <w:sz w:val="28"/>
          <w:szCs w:val="28"/>
        </w:rPr>
        <w:t>места учёбы или работы</w:t>
      </w:r>
      <w:r w:rsidRPr="00AB7A33">
        <w:rPr>
          <w:rFonts w:ascii="Times New Roman" w:hAnsi="Times New Roman"/>
          <w:sz w:val="28"/>
          <w:szCs w:val="28"/>
        </w:rPr>
        <w:t xml:space="preserve"> автора и вида представленного в файле документа (например:</w:t>
      </w:r>
      <w:proofErr w:type="gramEnd"/>
      <w:r w:rsidRPr="00AB7A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7A33">
        <w:rPr>
          <w:rFonts w:ascii="Times New Roman" w:hAnsi="Times New Roman"/>
          <w:sz w:val="28"/>
          <w:szCs w:val="28"/>
        </w:rPr>
        <w:t>«Иванов М.В.-</w:t>
      </w:r>
      <w:r>
        <w:rPr>
          <w:rFonts w:ascii="Times New Roman" w:hAnsi="Times New Roman"/>
          <w:sz w:val="28"/>
          <w:szCs w:val="28"/>
        </w:rPr>
        <w:t>СВФУ</w:t>
      </w:r>
      <w:r w:rsidRPr="00AB7A33">
        <w:rPr>
          <w:rFonts w:ascii="Times New Roman" w:hAnsi="Times New Roman"/>
          <w:sz w:val="28"/>
          <w:szCs w:val="28"/>
        </w:rPr>
        <w:t>-заявка» и «Иванов М.В.-</w:t>
      </w:r>
      <w:r>
        <w:rPr>
          <w:rFonts w:ascii="Times New Roman" w:hAnsi="Times New Roman"/>
          <w:sz w:val="28"/>
          <w:szCs w:val="28"/>
        </w:rPr>
        <w:t>СВФУ</w:t>
      </w:r>
      <w:r w:rsidRPr="00AB7A33">
        <w:rPr>
          <w:rFonts w:ascii="Times New Roman" w:hAnsi="Times New Roman"/>
          <w:sz w:val="28"/>
          <w:szCs w:val="28"/>
        </w:rPr>
        <w:t>-публикация»).</w:t>
      </w:r>
      <w:proofErr w:type="gramEnd"/>
    </w:p>
    <w:p w14:paraId="51A18345" w14:textId="77777777" w:rsidR="00AB7A33" w:rsidRPr="00AB7A33" w:rsidRDefault="00AB7A33" w:rsidP="00401036">
      <w:pPr>
        <w:numPr>
          <w:ilvl w:val="0"/>
          <w:numId w:val="26"/>
        </w:numPr>
        <w:tabs>
          <w:tab w:val="clear" w:pos="644"/>
          <w:tab w:val="num" w:pos="0"/>
          <w:tab w:val="num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AB7A33">
        <w:rPr>
          <w:rFonts w:ascii="Times New Roman" w:hAnsi="Times New Roman"/>
          <w:sz w:val="28"/>
          <w:szCs w:val="28"/>
        </w:rPr>
        <w:t>объем публикации – не более 4-х страниц формата А</w:t>
      </w:r>
      <w:proofErr w:type="gramStart"/>
      <w:r w:rsidRPr="00AB7A33">
        <w:rPr>
          <w:rFonts w:ascii="Times New Roman" w:hAnsi="Times New Roman"/>
          <w:sz w:val="28"/>
          <w:szCs w:val="28"/>
        </w:rPr>
        <w:t>4</w:t>
      </w:r>
      <w:proofErr w:type="gramEnd"/>
      <w:r w:rsidRPr="00AB7A33">
        <w:rPr>
          <w:rFonts w:ascii="Times New Roman" w:hAnsi="Times New Roman"/>
          <w:sz w:val="28"/>
          <w:szCs w:val="28"/>
        </w:rPr>
        <w:t>;</w:t>
      </w:r>
    </w:p>
    <w:p w14:paraId="3C35D3F8" w14:textId="77777777" w:rsidR="00AB7A33" w:rsidRPr="00AB7A33" w:rsidRDefault="00AB7A33" w:rsidP="00401036">
      <w:pPr>
        <w:numPr>
          <w:ilvl w:val="0"/>
          <w:numId w:val="26"/>
        </w:numPr>
        <w:tabs>
          <w:tab w:val="clear" w:pos="644"/>
          <w:tab w:val="num" w:pos="0"/>
          <w:tab w:val="num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AB7A33">
        <w:rPr>
          <w:rFonts w:ascii="Times New Roman" w:hAnsi="Times New Roman"/>
          <w:sz w:val="28"/>
          <w:szCs w:val="28"/>
        </w:rPr>
        <w:t xml:space="preserve">формат текста – редактор </w:t>
      </w:r>
      <w:proofErr w:type="spellStart"/>
      <w:r w:rsidRPr="00AB7A33">
        <w:rPr>
          <w:rFonts w:ascii="Times New Roman" w:hAnsi="Times New Roman"/>
          <w:sz w:val="28"/>
          <w:szCs w:val="28"/>
        </w:rPr>
        <w:t>Word</w:t>
      </w:r>
      <w:proofErr w:type="spellEnd"/>
      <w:r w:rsidRPr="00AB7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A33">
        <w:rPr>
          <w:rFonts w:ascii="Times New Roman" w:hAnsi="Times New Roman"/>
          <w:sz w:val="28"/>
          <w:szCs w:val="28"/>
        </w:rPr>
        <w:t>for</w:t>
      </w:r>
      <w:proofErr w:type="spellEnd"/>
      <w:r w:rsidRPr="00AB7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A33">
        <w:rPr>
          <w:rFonts w:ascii="Times New Roman" w:hAnsi="Times New Roman"/>
          <w:sz w:val="28"/>
          <w:szCs w:val="28"/>
        </w:rPr>
        <w:t>windows</w:t>
      </w:r>
      <w:proofErr w:type="spellEnd"/>
      <w:r w:rsidRPr="00AB7A33">
        <w:rPr>
          <w:rFonts w:ascii="Times New Roman" w:hAnsi="Times New Roman"/>
          <w:sz w:val="28"/>
          <w:szCs w:val="28"/>
        </w:rPr>
        <w:t>;</w:t>
      </w:r>
    </w:p>
    <w:p w14:paraId="7811AC21" w14:textId="77777777" w:rsidR="00AB7A33" w:rsidRPr="00AB7A33" w:rsidRDefault="00AB7A33" w:rsidP="00793F1C">
      <w:pPr>
        <w:numPr>
          <w:ilvl w:val="0"/>
          <w:numId w:val="26"/>
        </w:numPr>
        <w:tabs>
          <w:tab w:val="clear" w:pos="644"/>
          <w:tab w:val="left" w:pos="0"/>
          <w:tab w:val="num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AB7A33">
        <w:rPr>
          <w:rFonts w:ascii="Times New Roman" w:hAnsi="Times New Roman"/>
          <w:sz w:val="28"/>
          <w:szCs w:val="28"/>
        </w:rPr>
        <w:t>поля: верхнее и нижнее – по 20 мм, левое и правое по 25 мм;</w:t>
      </w:r>
    </w:p>
    <w:p w14:paraId="5905626D" w14:textId="77777777" w:rsidR="00AB7A33" w:rsidRPr="00AB7A33" w:rsidRDefault="00AB7A33" w:rsidP="00793F1C">
      <w:pPr>
        <w:numPr>
          <w:ilvl w:val="0"/>
          <w:numId w:val="26"/>
        </w:numPr>
        <w:tabs>
          <w:tab w:val="clear" w:pos="644"/>
          <w:tab w:val="left" w:pos="0"/>
          <w:tab w:val="num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  <w:lang w:val="en-US"/>
        </w:rPr>
      </w:pPr>
      <w:r w:rsidRPr="00AB7A33">
        <w:rPr>
          <w:rFonts w:ascii="Times New Roman" w:hAnsi="Times New Roman"/>
          <w:sz w:val="28"/>
          <w:szCs w:val="28"/>
        </w:rPr>
        <w:t>шрифт</w:t>
      </w:r>
      <w:r w:rsidRPr="00AB7A33">
        <w:rPr>
          <w:rFonts w:ascii="Times New Roman" w:hAnsi="Times New Roman"/>
          <w:sz w:val="28"/>
          <w:szCs w:val="28"/>
          <w:lang w:val="en-US"/>
        </w:rPr>
        <w:t xml:space="preserve"> – Times New Roman, </w:t>
      </w:r>
      <w:r w:rsidRPr="00AB7A33">
        <w:rPr>
          <w:rFonts w:ascii="Times New Roman" w:hAnsi="Times New Roman"/>
          <w:sz w:val="28"/>
          <w:szCs w:val="28"/>
        </w:rPr>
        <w:t>кегль</w:t>
      </w:r>
      <w:r w:rsidRPr="00AB7A33">
        <w:rPr>
          <w:rFonts w:ascii="Times New Roman" w:hAnsi="Times New Roman"/>
          <w:sz w:val="28"/>
          <w:szCs w:val="28"/>
          <w:lang w:val="en-US"/>
        </w:rPr>
        <w:t xml:space="preserve"> 12; </w:t>
      </w:r>
    </w:p>
    <w:p w14:paraId="3E9DD3ED" w14:textId="77777777" w:rsidR="00AB7A33" w:rsidRPr="00AB7A33" w:rsidRDefault="00AB7A33" w:rsidP="00793F1C">
      <w:pPr>
        <w:numPr>
          <w:ilvl w:val="0"/>
          <w:numId w:val="26"/>
        </w:numPr>
        <w:tabs>
          <w:tab w:val="clear" w:pos="644"/>
          <w:tab w:val="left" w:pos="0"/>
          <w:tab w:val="num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AB7A33">
        <w:rPr>
          <w:rFonts w:ascii="Times New Roman" w:hAnsi="Times New Roman"/>
          <w:sz w:val="28"/>
          <w:szCs w:val="28"/>
        </w:rPr>
        <w:t>междустрочный интервал – через множитель 1,1;</w:t>
      </w:r>
    </w:p>
    <w:p w14:paraId="47D80D41" w14:textId="77777777" w:rsidR="00AB7A33" w:rsidRDefault="00AB7A33" w:rsidP="00793F1C">
      <w:pPr>
        <w:numPr>
          <w:ilvl w:val="0"/>
          <w:numId w:val="26"/>
        </w:numPr>
        <w:tabs>
          <w:tab w:val="clear" w:pos="644"/>
          <w:tab w:val="left" w:pos="0"/>
          <w:tab w:val="num" w:pos="1418"/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AB7A33">
        <w:rPr>
          <w:rFonts w:ascii="Times New Roman" w:hAnsi="Times New Roman"/>
          <w:sz w:val="28"/>
          <w:szCs w:val="28"/>
        </w:rPr>
        <w:t xml:space="preserve">рисунки и графики выполняются в любом из форматов: </w:t>
      </w:r>
      <w:proofErr w:type="spellStart"/>
      <w:r w:rsidRPr="00AB7A33">
        <w:rPr>
          <w:rFonts w:ascii="Times New Roman" w:hAnsi="Times New Roman"/>
          <w:sz w:val="28"/>
          <w:szCs w:val="28"/>
        </w:rPr>
        <w:t>doc</w:t>
      </w:r>
      <w:proofErr w:type="spellEnd"/>
      <w:r w:rsidRPr="00AB7A3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B7A33">
        <w:rPr>
          <w:rFonts w:ascii="Times New Roman" w:hAnsi="Times New Roman"/>
          <w:sz w:val="28"/>
          <w:szCs w:val="28"/>
        </w:rPr>
        <w:t>jpg</w:t>
      </w:r>
      <w:proofErr w:type="spellEnd"/>
      <w:r w:rsidRPr="00AB7A33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AB7A33">
        <w:rPr>
          <w:rFonts w:ascii="Times New Roman" w:hAnsi="Times New Roman"/>
          <w:sz w:val="28"/>
          <w:szCs w:val="28"/>
        </w:rPr>
        <w:t>bmp</w:t>
      </w:r>
      <w:proofErr w:type="spellEnd"/>
      <w:r w:rsidRPr="00AB7A33">
        <w:rPr>
          <w:rFonts w:ascii="Times New Roman" w:hAnsi="Times New Roman"/>
          <w:sz w:val="28"/>
          <w:szCs w:val="28"/>
        </w:rPr>
        <w:t xml:space="preserve"> в черно-белом цвете.</w:t>
      </w:r>
    </w:p>
    <w:p w14:paraId="46814E81" w14:textId="77777777" w:rsidR="00A77280" w:rsidRPr="00793F1C" w:rsidRDefault="00A77280" w:rsidP="00793F1C">
      <w:pPr>
        <w:spacing w:after="80"/>
        <w:jc w:val="center"/>
        <w:rPr>
          <w:rFonts w:ascii="Times New Roman" w:hAnsi="Times New Roman"/>
          <w:iCs/>
        </w:rPr>
      </w:pPr>
      <w:r w:rsidRPr="00793F1C">
        <w:rPr>
          <w:rFonts w:ascii="Times New Roman" w:hAnsi="Times New Roman"/>
          <w:bCs/>
          <w:u w:val="single"/>
        </w:rPr>
        <w:t>Пример оформления публикации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77280" w:rsidRPr="00A77280" w14:paraId="334258EC" w14:textId="77777777" w:rsidTr="00103DDC">
        <w:tc>
          <w:tcPr>
            <w:tcW w:w="9571" w:type="dxa"/>
            <w:shd w:val="clear" w:color="auto" w:fill="auto"/>
          </w:tcPr>
          <w:p w14:paraId="69AD872C" w14:textId="77777777" w:rsidR="00A77280" w:rsidRDefault="00A77280" w:rsidP="00A77280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280">
              <w:rPr>
                <w:rFonts w:ascii="Times New Roman" w:hAnsi="Times New Roman"/>
                <w:b/>
                <w:bCs/>
                <w:sz w:val="20"/>
                <w:szCs w:val="20"/>
              </w:rPr>
              <w:t>Политическая социализация молодежи и пути ее активации</w:t>
            </w:r>
          </w:p>
          <w:p w14:paraId="41279ACC" w14:textId="77777777" w:rsidR="00A77280" w:rsidRPr="00A77280" w:rsidRDefault="00A77280" w:rsidP="00A77280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76A4898" w14:textId="77777777" w:rsidR="00A77280" w:rsidRPr="00A77280" w:rsidRDefault="00A77280" w:rsidP="00A77280">
            <w:pPr>
              <w:spacing w:after="0" w:line="264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Иванов М.В., студент,</w:t>
            </w:r>
          </w:p>
          <w:p w14:paraId="336FC9CF" w14:textId="77777777" w:rsidR="00A77280" w:rsidRPr="00A77280" w:rsidRDefault="00A77280" w:rsidP="00A77280">
            <w:pPr>
              <w:spacing w:after="0" w:line="264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ф) СВФУ</w:t>
            </w:r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</w:t>
            </w:r>
          </w:p>
          <w:p w14:paraId="629DD4D3" w14:textId="77777777" w:rsidR="00A77280" w:rsidRPr="00743B63" w:rsidRDefault="00A77280" w:rsidP="00A77280">
            <w:pPr>
              <w:spacing w:after="0" w:line="264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r w:rsidRPr="00743B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mail</w:t>
            </w:r>
            <w:r w:rsidRPr="00743B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авс</w:t>
            </w:r>
            <w:proofErr w:type="spellEnd"/>
            <w:r w:rsidRPr="00743B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@</w:t>
            </w:r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mail</w:t>
            </w:r>
            <w:r w:rsidRPr="00743B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</w:t>
            </w:r>
            <w:proofErr w:type="spellStart"/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14:paraId="5BFA9F8E" w14:textId="77777777" w:rsidR="00A77280" w:rsidRPr="00743B63" w:rsidRDefault="00A77280" w:rsidP="00A77280">
            <w:pPr>
              <w:spacing w:after="0" w:line="264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38C802EC" w14:textId="77777777" w:rsidR="00A77280" w:rsidRPr="00A77280" w:rsidRDefault="00A77280" w:rsidP="00A77280">
            <w:pPr>
              <w:spacing w:after="0" w:line="264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Научный руководитель: </w:t>
            </w:r>
          </w:p>
          <w:p w14:paraId="6C24E6A2" w14:textId="77777777" w:rsidR="00A77280" w:rsidRPr="00A77280" w:rsidRDefault="00A77280" w:rsidP="00A77280">
            <w:pPr>
              <w:spacing w:after="0" w:line="264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7728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к.э.н., доцент Васильев В.А.  </w:t>
            </w:r>
          </w:p>
          <w:p w14:paraId="5EB0B8F4" w14:textId="77777777" w:rsidR="00A77280" w:rsidRPr="00A77280" w:rsidRDefault="00A77280" w:rsidP="00A77280">
            <w:pPr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B45C41" w14:textId="77777777" w:rsidR="00A77280" w:rsidRPr="00A77280" w:rsidRDefault="00A77280" w:rsidP="00A1005A">
            <w:pPr>
              <w:spacing w:after="0" w:line="264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280">
              <w:rPr>
                <w:rFonts w:ascii="Times New Roman" w:hAnsi="Times New Roman"/>
                <w:sz w:val="20"/>
                <w:szCs w:val="20"/>
              </w:rPr>
              <w:t xml:space="preserve">Политическая культура выполняет одну из важнейших своих функций — политическую социализацию личности [1, стр. 25]... </w:t>
            </w:r>
          </w:p>
          <w:p w14:paraId="6E440DDD" w14:textId="77777777" w:rsidR="00A77280" w:rsidRPr="00A77280" w:rsidRDefault="00A77280" w:rsidP="00A77280">
            <w:pPr>
              <w:spacing w:after="0" w:line="264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43D4D8D6" w14:textId="77777777" w:rsidR="00A77280" w:rsidRPr="00A77280" w:rsidRDefault="00A77280" w:rsidP="00A77280">
            <w:pPr>
              <w:spacing w:after="0" w:line="264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77280">
              <w:rPr>
                <w:rFonts w:ascii="Times New Roman" w:hAnsi="Times New Roman"/>
                <w:sz w:val="20"/>
                <w:szCs w:val="20"/>
                <w:u w:val="single"/>
              </w:rPr>
              <w:t>Список литературы:</w:t>
            </w:r>
          </w:p>
          <w:p w14:paraId="578F65D4" w14:textId="77777777" w:rsidR="00A77280" w:rsidRPr="00A77280" w:rsidRDefault="00A77280" w:rsidP="00103DDC">
            <w:pPr>
              <w:pStyle w:val="ae"/>
              <w:spacing w:before="0" w:beforeAutospacing="0" w:after="0" w:afterAutospacing="0"/>
              <w:ind w:firstLine="567"/>
              <w:jc w:val="both"/>
              <w:outlineLvl w:val="5"/>
              <w:rPr>
                <w:i/>
                <w:iCs/>
              </w:rPr>
            </w:pPr>
            <w:r w:rsidRPr="00A77280">
              <w:rPr>
                <w:bCs/>
                <w:sz w:val="20"/>
                <w:szCs w:val="20"/>
              </w:rPr>
              <w:t xml:space="preserve">1. </w:t>
            </w:r>
            <w:proofErr w:type="spellStart"/>
            <w:r w:rsidRPr="00A77280">
              <w:rPr>
                <w:bCs/>
                <w:sz w:val="20"/>
                <w:szCs w:val="20"/>
              </w:rPr>
              <w:t>Двинянинова</w:t>
            </w:r>
            <w:proofErr w:type="spellEnd"/>
            <w:r w:rsidRPr="00A77280">
              <w:rPr>
                <w:bCs/>
                <w:sz w:val="20"/>
                <w:szCs w:val="20"/>
              </w:rPr>
              <w:t xml:space="preserve"> Г.С.</w:t>
            </w:r>
            <w:r w:rsidRPr="00A77280">
              <w:rPr>
                <w:sz w:val="20"/>
                <w:szCs w:val="20"/>
              </w:rPr>
              <w:t xml:space="preserve"> Комплимент: Коммуникативный статус или стратегия в дискурсе [Текст] / Г.С. </w:t>
            </w:r>
            <w:proofErr w:type="spellStart"/>
            <w:r w:rsidRPr="00A77280">
              <w:rPr>
                <w:sz w:val="20"/>
                <w:szCs w:val="20"/>
              </w:rPr>
              <w:t>Двинянинова</w:t>
            </w:r>
            <w:proofErr w:type="spellEnd"/>
            <w:r w:rsidRPr="00A77280">
              <w:rPr>
                <w:sz w:val="20"/>
                <w:szCs w:val="20"/>
              </w:rPr>
              <w:t xml:space="preserve">  // Социальная власть языка: Сб. науч. тр. / Воронеж</w:t>
            </w:r>
            <w:proofErr w:type="gramStart"/>
            <w:r w:rsidRPr="00A77280">
              <w:rPr>
                <w:sz w:val="20"/>
                <w:szCs w:val="20"/>
              </w:rPr>
              <w:t>.</w:t>
            </w:r>
            <w:proofErr w:type="gramEnd"/>
            <w:r w:rsidRPr="00A77280">
              <w:rPr>
                <w:sz w:val="20"/>
                <w:szCs w:val="20"/>
              </w:rPr>
              <w:t xml:space="preserve"> </w:t>
            </w:r>
            <w:proofErr w:type="gramStart"/>
            <w:r w:rsidRPr="00A77280">
              <w:rPr>
                <w:sz w:val="20"/>
                <w:szCs w:val="20"/>
              </w:rPr>
              <w:t>г</w:t>
            </w:r>
            <w:proofErr w:type="gramEnd"/>
            <w:r w:rsidRPr="00A77280">
              <w:rPr>
                <w:sz w:val="20"/>
                <w:szCs w:val="20"/>
              </w:rPr>
              <w:t>ос. ун-т, Фак. романо-</w:t>
            </w:r>
            <w:proofErr w:type="spellStart"/>
            <w:r w:rsidRPr="00A77280">
              <w:rPr>
                <w:sz w:val="20"/>
                <w:szCs w:val="20"/>
              </w:rPr>
              <w:t>герман</w:t>
            </w:r>
            <w:proofErr w:type="spellEnd"/>
            <w:r w:rsidRPr="00A77280">
              <w:rPr>
                <w:sz w:val="20"/>
                <w:szCs w:val="20"/>
              </w:rPr>
              <w:t xml:space="preserve">. истории. – Воронеж, 2001. – С. 101–106. – </w:t>
            </w:r>
            <w:proofErr w:type="spellStart"/>
            <w:r w:rsidRPr="00A77280">
              <w:rPr>
                <w:sz w:val="20"/>
                <w:szCs w:val="20"/>
              </w:rPr>
              <w:t>Библиогр</w:t>
            </w:r>
            <w:proofErr w:type="spellEnd"/>
            <w:r w:rsidRPr="00A77280">
              <w:rPr>
                <w:sz w:val="20"/>
                <w:szCs w:val="20"/>
              </w:rPr>
              <w:t>.: с. 105–106.</w:t>
            </w:r>
          </w:p>
        </w:tc>
      </w:tr>
    </w:tbl>
    <w:p w14:paraId="135A2696" w14:textId="77777777" w:rsidR="00A77280" w:rsidRPr="00AB7A33" w:rsidRDefault="00A77280" w:rsidP="00A77280">
      <w:pPr>
        <w:tabs>
          <w:tab w:val="left" w:pos="1843"/>
        </w:tabs>
        <w:spacing w:after="0" w:line="240" w:lineRule="auto"/>
        <w:ind w:left="698"/>
        <w:jc w:val="both"/>
        <w:rPr>
          <w:rFonts w:ascii="Times New Roman" w:hAnsi="Times New Roman"/>
          <w:sz w:val="28"/>
          <w:szCs w:val="28"/>
        </w:rPr>
      </w:pPr>
    </w:p>
    <w:p w14:paraId="0486FB99" w14:textId="77777777" w:rsidR="00D82818" w:rsidRPr="00A1005A" w:rsidRDefault="00394C58" w:rsidP="00F22FD6">
      <w:pPr>
        <w:pStyle w:val="a4"/>
        <w:numPr>
          <w:ilvl w:val="0"/>
          <w:numId w:val="17"/>
        </w:numPr>
        <w:spacing w:before="0" w:line="240" w:lineRule="auto"/>
        <w:ind w:left="0" w:firstLine="709"/>
        <w:rPr>
          <w:b/>
        </w:rPr>
      </w:pPr>
      <w:r w:rsidRPr="00A1005A">
        <w:rPr>
          <w:b/>
        </w:rPr>
        <w:t xml:space="preserve">Порядок проведения Конференции </w:t>
      </w:r>
    </w:p>
    <w:p w14:paraId="496ECB69" w14:textId="11AAB62B" w:rsidR="003E7049" w:rsidRDefault="000825AE" w:rsidP="00517611">
      <w:pPr>
        <w:pStyle w:val="a4"/>
        <w:numPr>
          <w:ilvl w:val="1"/>
          <w:numId w:val="17"/>
        </w:numPr>
        <w:spacing w:before="0" w:line="240" w:lineRule="auto"/>
        <w:ind w:left="0" w:firstLine="709"/>
      </w:pPr>
      <w:r>
        <w:t xml:space="preserve">Конференция проводится </w:t>
      </w:r>
      <w:r w:rsidR="0066522F">
        <w:t>2</w:t>
      </w:r>
      <w:r w:rsidR="00401036" w:rsidRPr="00401036">
        <w:t>5</w:t>
      </w:r>
      <w:r w:rsidR="0066522F">
        <w:t>.03.201</w:t>
      </w:r>
      <w:r w:rsidR="00401036" w:rsidRPr="00401036">
        <w:t>7</w:t>
      </w:r>
      <w:r w:rsidR="0066522F">
        <w:t xml:space="preserve"> г. в </w:t>
      </w:r>
      <w:r w:rsidR="00401036" w:rsidRPr="00401036">
        <w:t>9</w:t>
      </w:r>
      <w:r w:rsidR="0066522F">
        <w:t>.00 в ауд. 206</w:t>
      </w:r>
      <w:r w:rsidR="003E7049">
        <w:t>.</w:t>
      </w:r>
    </w:p>
    <w:p w14:paraId="3A7E6924" w14:textId="0907E175" w:rsidR="00F22FD6" w:rsidRPr="00F22FD6" w:rsidRDefault="00F22FD6" w:rsidP="00517611">
      <w:pPr>
        <w:pStyle w:val="a4"/>
        <w:numPr>
          <w:ilvl w:val="1"/>
          <w:numId w:val="17"/>
        </w:numPr>
        <w:spacing w:before="0" w:line="240" w:lineRule="auto"/>
        <w:ind w:left="0" w:firstLine="709"/>
      </w:pPr>
      <w:r>
        <w:t>Заявки на участие в Конференции</w:t>
      </w:r>
      <w:r w:rsidR="00F55FFE">
        <w:t xml:space="preserve"> и п</w:t>
      </w:r>
      <w:r>
        <w:t xml:space="preserve">убликации принимаются на электронный адрес </w:t>
      </w:r>
      <w:hyperlink r:id="rId9" w:history="1">
        <w:r w:rsidR="00401036" w:rsidRPr="002B51D5">
          <w:rPr>
            <w:rStyle w:val="ad"/>
            <w:b/>
            <w:sz w:val="28"/>
            <w:szCs w:val="28"/>
            <w:lang w:val="en-US"/>
          </w:rPr>
          <w:t>maria</w:t>
        </w:r>
        <w:r w:rsidR="00401036" w:rsidRPr="002B51D5">
          <w:rPr>
            <w:rStyle w:val="ad"/>
            <w:b/>
            <w:sz w:val="28"/>
            <w:szCs w:val="28"/>
          </w:rPr>
          <w:t>.</w:t>
        </w:r>
        <w:r w:rsidR="00401036" w:rsidRPr="002B51D5">
          <w:rPr>
            <w:rStyle w:val="ad"/>
            <w:b/>
            <w:sz w:val="28"/>
            <w:szCs w:val="28"/>
            <w:lang w:val="en-US"/>
          </w:rPr>
          <w:t>pokhorukova</w:t>
        </w:r>
        <w:r w:rsidR="00401036" w:rsidRPr="002B51D5">
          <w:rPr>
            <w:rStyle w:val="ad"/>
            <w:b/>
            <w:sz w:val="28"/>
            <w:szCs w:val="28"/>
          </w:rPr>
          <w:t>@</w:t>
        </w:r>
        <w:r w:rsidR="00401036" w:rsidRPr="002B51D5">
          <w:rPr>
            <w:rStyle w:val="ad"/>
            <w:b/>
            <w:sz w:val="28"/>
            <w:szCs w:val="28"/>
            <w:lang w:val="en-US"/>
          </w:rPr>
          <w:t>gmail</w:t>
        </w:r>
        <w:r w:rsidR="00401036" w:rsidRPr="002B51D5">
          <w:rPr>
            <w:rStyle w:val="ad"/>
            <w:b/>
            <w:sz w:val="28"/>
            <w:szCs w:val="28"/>
          </w:rPr>
          <w:t>.</w:t>
        </w:r>
        <w:r w:rsidR="00401036" w:rsidRPr="002B51D5">
          <w:rPr>
            <w:rStyle w:val="ad"/>
            <w:b/>
            <w:sz w:val="28"/>
            <w:szCs w:val="28"/>
            <w:lang w:val="en-US"/>
          </w:rPr>
          <w:t>com</w:t>
        </w:r>
      </w:hyperlink>
      <w:r w:rsidR="00F55FFE" w:rsidRPr="00F55FFE">
        <w:rPr>
          <w:sz w:val="28"/>
          <w:szCs w:val="28"/>
        </w:rPr>
        <w:t xml:space="preserve"> по 2</w:t>
      </w:r>
      <w:r w:rsidR="000825AE">
        <w:rPr>
          <w:sz w:val="28"/>
          <w:szCs w:val="28"/>
        </w:rPr>
        <w:t>5.03</w:t>
      </w:r>
      <w:r w:rsidR="008D2A4B">
        <w:rPr>
          <w:sz w:val="28"/>
          <w:szCs w:val="28"/>
        </w:rPr>
        <w:t>.201</w:t>
      </w:r>
      <w:r w:rsidR="00401036" w:rsidRPr="00401036">
        <w:rPr>
          <w:sz w:val="28"/>
          <w:szCs w:val="28"/>
        </w:rPr>
        <w:t>7</w:t>
      </w:r>
      <w:r w:rsidR="00F55FFE" w:rsidRPr="00F55FFE">
        <w:rPr>
          <w:sz w:val="28"/>
          <w:szCs w:val="28"/>
        </w:rPr>
        <w:t xml:space="preserve"> г. </w:t>
      </w:r>
      <w:r w:rsidR="00F55FFE" w:rsidRPr="00F55FFE">
        <w:rPr>
          <w:sz w:val="28"/>
          <w:szCs w:val="28"/>
        </w:rPr>
        <w:lastRenderedPageBreak/>
        <w:t>включительно.</w:t>
      </w:r>
    </w:p>
    <w:p w14:paraId="1E94566F" w14:textId="787158B1" w:rsidR="00D82818" w:rsidRDefault="00394C58" w:rsidP="00517611">
      <w:pPr>
        <w:pStyle w:val="a4"/>
        <w:numPr>
          <w:ilvl w:val="1"/>
          <w:numId w:val="17"/>
        </w:numPr>
        <w:spacing w:before="0" w:line="240" w:lineRule="auto"/>
        <w:ind w:left="0" w:firstLine="709"/>
      </w:pPr>
      <w:r>
        <w:t>Работ</w:t>
      </w:r>
      <w:r w:rsidR="0066522F">
        <w:t>ы, представленные на Конференции</w:t>
      </w:r>
      <w:r w:rsidR="00F55FFE">
        <w:t>,</w:t>
      </w:r>
      <w:r>
        <w:t xml:space="preserve"> оцениваются </w:t>
      </w:r>
      <w:r w:rsidR="0066522F">
        <w:t>экспертной комиссией</w:t>
      </w:r>
      <w:r w:rsidR="00F55FFE">
        <w:t xml:space="preserve"> 2</w:t>
      </w:r>
      <w:r w:rsidR="00401036" w:rsidRPr="00401036">
        <w:t>5</w:t>
      </w:r>
      <w:r w:rsidR="00F55FFE">
        <w:t>.0</w:t>
      </w:r>
      <w:r w:rsidR="0066522F">
        <w:t>3</w:t>
      </w:r>
      <w:r w:rsidR="008D2A4B">
        <w:t>.201</w:t>
      </w:r>
      <w:r w:rsidR="00401036" w:rsidRPr="00401036">
        <w:t>7</w:t>
      </w:r>
      <w:r w:rsidR="00F55FFE">
        <w:t xml:space="preserve"> г.</w:t>
      </w:r>
      <w:r>
        <w:t xml:space="preserve"> </w:t>
      </w:r>
    </w:p>
    <w:p w14:paraId="3BC49752" w14:textId="77777777" w:rsidR="003E7049" w:rsidRDefault="00A77280" w:rsidP="00517611">
      <w:pPr>
        <w:pStyle w:val="a4"/>
        <w:numPr>
          <w:ilvl w:val="1"/>
          <w:numId w:val="17"/>
        </w:numPr>
        <w:spacing w:before="0" w:line="240" w:lineRule="auto"/>
        <w:ind w:left="0" w:firstLine="709"/>
      </w:pPr>
      <w:r>
        <w:t xml:space="preserve">По итогам </w:t>
      </w:r>
      <w:r w:rsidR="007459F0">
        <w:t>Конференции публикуется сборник</w:t>
      </w:r>
      <w:r w:rsidR="0066522F">
        <w:t>.</w:t>
      </w:r>
      <w:r w:rsidR="007459F0">
        <w:t xml:space="preserve"> Сборник предоставляется участникам </w:t>
      </w:r>
      <w:r w:rsidR="000A28C9">
        <w:t>на платной основе</w:t>
      </w:r>
      <w:r w:rsidR="007459F0">
        <w:t>.</w:t>
      </w:r>
      <w:r w:rsidR="000A28C9">
        <w:t xml:space="preserve"> Орг</w:t>
      </w:r>
      <w:r w:rsidR="00743B63">
        <w:t xml:space="preserve">анизационный </w:t>
      </w:r>
      <w:r w:rsidR="000A28C9">
        <w:t>взнос за участие – 100 рублей.</w:t>
      </w:r>
    </w:p>
    <w:p w14:paraId="7FEE0B10" w14:textId="77777777" w:rsidR="003E7049" w:rsidRPr="003E7049" w:rsidRDefault="003E7049" w:rsidP="003E7049">
      <w:pPr>
        <w:rPr>
          <w:lang w:eastAsia="ru-RU"/>
        </w:rPr>
      </w:pPr>
    </w:p>
    <w:p w14:paraId="6A2B62B1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D760023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2EFFE67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BFF9E64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86C4E85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E0D4F9B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FB3E0ED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2C8A211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5FE21F7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169FEFC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A67FCDD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25C72AB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FA7CF6D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3CD897A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F1FD0FB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2A107DA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6B6E16E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0F30B61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70880F3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C47B5BB" w14:textId="57976CFA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73CA4A2" w14:textId="77777777" w:rsidR="008D2A4B" w:rsidRDefault="008D2A4B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6139D67" w14:textId="77777777" w:rsidR="00A07DE2" w:rsidRDefault="00A07DE2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98A436B" w14:textId="77777777" w:rsidR="00743B63" w:rsidRPr="007B0B65" w:rsidRDefault="00743B63" w:rsidP="00743B63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</w:t>
      </w:r>
    </w:p>
    <w:p w14:paraId="2CD87FE4" w14:textId="77777777" w:rsidR="008D2A4B" w:rsidRDefault="00743B63" w:rsidP="00743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региональной</w:t>
      </w:r>
      <w:r w:rsidRPr="00005BC5"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8495941" w14:textId="5FF09D89" w:rsidR="00743B63" w:rsidRDefault="008D2A4B" w:rsidP="00743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студентов и </w:t>
      </w:r>
      <w:r w:rsidR="00743B63">
        <w:rPr>
          <w:rFonts w:ascii="Times New Roman" w:hAnsi="Times New Roman"/>
          <w:b/>
          <w:sz w:val="28"/>
          <w:szCs w:val="28"/>
        </w:rPr>
        <w:t xml:space="preserve">школьников </w:t>
      </w:r>
    </w:p>
    <w:p w14:paraId="13F132E7" w14:textId="77777777" w:rsidR="008D2A4B" w:rsidRDefault="00A07DE2" w:rsidP="008D2A4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прикладной </w:t>
      </w:r>
      <w:r w:rsidR="00743B63">
        <w:rPr>
          <w:rFonts w:ascii="Times New Roman" w:hAnsi="Times New Roman"/>
          <w:b/>
          <w:sz w:val="28"/>
          <w:szCs w:val="28"/>
        </w:rPr>
        <w:t>математике и информатике</w:t>
      </w:r>
      <w:r w:rsidR="008D2A4B" w:rsidRPr="008D2A4B">
        <w:rPr>
          <w:rFonts w:ascii="Times New Roman" w:hAnsi="Times New Roman"/>
          <w:b/>
          <w:sz w:val="28"/>
          <w:szCs w:val="28"/>
        </w:rPr>
        <w:t xml:space="preserve"> </w:t>
      </w:r>
    </w:p>
    <w:p w14:paraId="6BD708DA" w14:textId="6000A61B" w:rsidR="008D2A4B" w:rsidRPr="00D37730" w:rsidRDefault="008D2A4B" w:rsidP="008D2A4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730">
        <w:rPr>
          <w:rFonts w:ascii="Times New Roman" w:hAnsi="Times New Roman"/>
          <w:b/>
          <w:sz w:val="28"/>
          <w:szCs w:val="28"/>
        </w:rPr>
        <w:t xml:space="preserve">ПРИКЛАДНЫЕ ИССЛЕДОВАНИЯ </w:t>
      </w:r>
    </w:p>
    <w:p w14:paraId="40F1F658" w14:textId="337B70DB" w:rsidR="00743B63" w:rsidRDefault="008D2A4B" w:rsidP="008D2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730">
        <w:rPr>
          <w:rFonts w:ascii="Times New Roman" w:hAnsi="Times New Roman"/>
          <w:b/>
          <w:sz w:val="28"/>
          <w:szCs w:val="28"/>
        </w:rPr>
        <w:t>В ОБЛАСТИ МАТЕМАТИКИ И ИНФОРМАТИКИ</w:t>
      </w:r>
      <w:r w:rsidR="00743B63">
        <w:rPr>
          <w:rFonts w:ascii="Times New Roman" w:hAnsi="Times New Roman"/>
          <w:b/>
          <w:sz w:val="28"/>
          <w:szCs w:val="28"/>
        </w:rPr>
        <w:t xml:space="preserve">, </w:t>
      </w:r>
    </w:p>
    <w:p w14:paraId="1D845EBE" w14:textId="7A34971C" w:rsidR="00743B63" w:rsidRDefault="00743B63" w:rsidP="00743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посвящённой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401036">
        <w:rPr>
          <w:rFonts w:ascii="Times New Roman" w:hAnsi="Times New Roman"/>
          <w:b/>
          <w:sz w:val="28"/>
          <w:szCs w:val="28"/>
        </w:rPr>
        <w:t>225-летию со дня рождения Н.И. Лобачевского</w:t>
      </w:r>
    </w:p>
    <w:p w14:paraId="7A337184" w14:textId="77777777" w:rsidR="00743B63" w:rsidRDefault="00743B63" w:rsidP="00743B63">
      <w:pPr>
        <w:jc w:val="center"/>
        <w:rPr>
          <w:rFonts w:ascii="Times New Roman" w:hAnsi="Times New Roman"/>
          <w:sz w:val="28"/>
          <w:szCs w:val="28"/>
        </w:rPr>
      </w:pPr>
    </w:p>
    <w:p w14:paraId="2296D4A2" w14:textId="77777777" w:rsidR="00743B63" w:rsidRDefault="00743B63" w:rsidP="00743B6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743B63" w14:paraId="528873F6" w14:textId="77777777" w:rsidTr="0021184A">
        <w:tc>
          <w:tcPr>
            <w:tcW w:w="3227" w:type="dxa"/>
            <w:shd w:val="clear" w:color="auto" w:fill="auto"/>
          </w:tcPr>
          <w:p w14:paraId="0F68121D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1AE">
              <w:rPr>
                <w:rFonts w:ascii="Times New Roman" w:hAnsi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6627" w:type="dxa"/>
            <w:shd w:val="clear" w:color="auto" w:fill="auto"/>
          </w:tcPr>
          <w:p w14:paraId="268B8C0C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B63" w14:paraId="59F51812" w14:textId="77777777" w:rsidTr="0021184A">
        <w:tc>
          <w:tcPr>
            <w:tcW w:w="3227" w:type="dxa"/>
            <w:shd w:val="clear" w:color="auto" w:fill="auto"/>
          </w:tcPr>
          <w:p w14:paraId="57D588C5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51AE">
              <w:rPr>
                <w:rFonts w:ascii="Times New Roman" w:hAnsi="Times New Roman"/>
                <w:sz w:val="28"/>
                <w:szCs w:val="28"/>
              </w:rPr>
              <w:t>Фамилия, имя, отчество.</w:t>
            </w:r>
          </w:p>
        </w:tc>
        <w:tc>
          <w:tcPr>
            <w:tcW w:w="6627" w:type="dxa"/>
            <w:shd w:val="clear" w:color="auto" w:fill="auto"/>
          </w:tcPr>
          <w:p w14:paraId="35ECD6B1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B63" w14:paraId="140991E2" w14:textId="77777777" w:rsidTr="0021184A">
        <w:tc>
          <w:tcPr>
            <w:tcW w:w="3227" w:type="dxa"/>
            <w:shd w:val="clear" w:color="auto" w:fill="auto"/>
          </w:tcPr>
          <w:p w14:paraId="2AA9473A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1AE">
              <w:rPr>
                <w:rFonts w:ascii="Times New Roman" w:hAnsi="Times New Roman"/>
                <w:sz w:val="28"/>
                <w:szCs w:val="28"/>
              </w:rPr>
              <w:t>Курс, группа / класс.</w:t>
            </w:r>
          </w:p>
        </w:tc>
        <w:tc>
          <w:tcPr>
            <w:tcW w:w="6627" w:type="dxa"/>
            <w:shd w:val="clear" w:color="auto" w:fill="auto"/>
          </w:tcPr>
          <w:p w14:paraId="3B1E49FF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B63" w14:paraId="04636D41" w14:textId="77777777" w:rsidTr="0021184A">
        <w:tc>
          <w:tcPr>
            <w:tcW w:w="3227" w:type="dxa"/>
            <w:shd w:val="clear" w:color="auto" w:fill="auto"/>
          </w:tcPr>
          <w:p w14:paraId="4E2E4133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1AE">
              <w:rPr>
                <w:rFonts w:ascii="Times New Roman" w:hAnsi="Times New Roman"/>
                <w:sz w:val="28"/>
                <w:szCs w:val="28"/>
              </w:rPr>
              <w:t xml:space="preserve">Телефон. </w:t>
            </w:r>
            <w:r w:rsidRPr="00F251A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251AE">
              <w:rPr>
                <w:rFonts w:ascii="Times New Roman" w:hAnsi="Times New Roman"/>
                <w:sz w:val="28"/>
                <w:szCs w:val="28"/>
              </w:rPr>
              <w:t>-</w:t>
            </w:r>
            <w:r w:rsidRPr="00F251AE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251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27" w:type="dxa"/>
            <w:shd w:val="clear" w:color="auto" w:fill="auto"/>
          </w:tcPr>
          <w:p w14:paraId="5F8820E9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B63" w14:paraId="36B3B9E5" w14:textId="77777777" w:rsidTr="0021184A">
        <w:tc>
          <w:tcPr>
            <w:tcW w:w="3227" w:type="dxa"/>
            <w:shd w:val="clear" w:color="auto" w:fill="auto"/>
          </w:tcPr>
          <w:p w14:paraId="75630B96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1AE">
              <w:rPr>
                <w:rFonts w:ascii="Times New Roman" w:hAnsi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6627" w:type="dxa"/>
            <w:shd w:val="clear" w:color="auto" w:fill="auto"/>
          </w:tcPr>
          <w:p w14:paraId="73C06370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B63" w14:paraId="14F374BA" w14:textId="77777777" w:rsidTr="0021184A">
        <w:tc>
          <w:tcPr>
            <w:tcW w:w="3227" w:type="dxa"/>
            <w:shd w:val="clear" w:color="auto" w:fill="auto"/>
          </w:tcPr>
          <w:p w14:paraId="27EF69EC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1AE">
              <w:rPr>
                <w:rFonts w:ascii="Times New Roman" w:hAnsi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6627" w:type="dxa"/>
            <w:shd w:val="clear" w:color="auto" w:fill="auto"/>
          </w:tcPr>
          <w:p w14:paraId="26BF5382" w14:textId="77777777" w:rsidR="00743B63" w:rsidRPr="00F251AE" w:rsidRDefault="00743B63" w:rsidP="0021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1AE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Отчество. Телефон. </w:t>
            </w:r>
            <w:r w:rsidRPr="00F251A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251AE">
              <w:rPr>
                <w:rFonts w:ascii="Times New Roman" w:hAnsi="Times New Roman"/>
                <w:sz w:val="28"/>
                <w:szCs w:val="28"/>
              </w:rPr>
              <w:t>-</w:t>
            </w:r>
            <w:r w:rsidRPr="00F251AE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251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AD1B685" w14:textId="77777777" w:rsidR="00743B63" w:rsidRDefault="00743B63" w:rsidP="00743B63">
      <w:pPr>
        <w:jc w:val="both"/>
        <w:rPr>
          <w:rFonts w:ascii="Times New Roman" w:hAnsi="Times New Roman"/>
          <w:sz w:val="28"/>
          <w:szCs w:val="28"/>
        </w:rPr>
      </w:pPr>
    </w:p>
    <w:p w14:paraId="3A53F9F0" w14:textId="77777777" w:rsidR="00743B63" w:rsidRDefault="00743B63" w:rsidP="00743B63">
      <w:pPr>
        <w:jc w:val="center"/>
        <w:rPr>
          <w:rFonts w:ascii="Times New Roman" w:hAnsi="Times New Roman"/>
          <w:sz w:val="28"/>
          <w:szCs w:val="28"/>
        </w:rPr>
      </w:pPr>
    </w:p>
    <w:p w14:paraId="42A83C10" w14:textId="77777777" w:rsidR="00743B63" w:rsidRDefault="00743B63" w:rsidP="00743B63">
      <w:pPr>
        <w:tabs>
          <w:tab w:val="left" w:pos="3780"/>
        </w:tabs>
        <w:rPr>
          <w:lang w:eastAsia="ru-RU"/>
        </w:rPr>
      </w:pPr>
    </w:p>
    <w:p w14:paraId="4B14FD6A" w14:textId="77777777" w:rsidR="00743B63" w:rsidRDefault="00743B63" w:rsidP="00743B63">
      <w:pPr>
        <w:tabs>
          <w:tab w:val="left" w:pos="3780"/>
        </w:tabs>
        <w:rPr>
          <w:lang w:eastAsia="ru-RU"/>
        </w:rPr>
      </w:pPr>
    </w:p>
    <w:p w14:paraId="69360ADF" w14:textId="77777777" w:rsidR="00743B63" w:rsidRDefault="00743B63" w:rsidP="00743B63"/>
    <w:p w14:paraId="594C0425" w14:textId="77777777" w:rsidR="003E7049" w:rsidRDefault="003E7049" w:rsidP="003E7049">
      <w:pPr>
        <w:rPr>
          <w:lang w:eastAsia="ru-RU"/>
        </w:rPr>
      </w:pPr>
    </w:p>
    <w:p w14:paraId="5447F84D" w14:textId="77777777" w:rsidR="00962C39" w:rsidRDefault="00962C39" w:rsidP="003E7049">
      <w:pPr>
        <w:rPr>
          <w:lang w:eastAsia="ru-RU"/>
        </w:rPr>
      </w:pPr>
    </w:p>
    <w:p w14:paraId="680D7B49" w14:textId="77777777" w:rsidR="00962C39" w:rsidRDefault="00962C39" w:rsidP="003E7049">
      <w:pPr>
        <w:rPr>
          <w:lang w:eastAsia="ru-RU"/>
        </w:rPr>
      </w:pPr>
    </w:p>
    <w:p w14:paraId="683F8D23" w14:textId="77777777" w:rsidR="00962C39" w:rsidRDefault="00962C39" w:rsidP="003E7049">
      <w:pPr>
        <w:rPr>
          <w:lang w:eastAsia="ru-RU"/>
        </w:rPr>
      </w:pPr>
    </w:p>
    <w:p w14:paraId="5FA5AEB2" w14:textId="090C23E4" w:rsidR="00962C39" w:rsidRDefault="00962C39" w:rsidP="00F946D3">
      <w:pPr>
        <w:widowControl w:val="0"/>
        <w:spacing w:after="0" w:line="274" w:lineRule="exact"/>
        <w:ind w:right="-5574"/>
        <w:jc w:val="both"/>
        <w:rPr>
          <w:lang w:eastAsia="ru-RU"/>
        </w:rPr>
      </w:pPr>
      <w:r w:rsidRPr="00DB5601">
        <w:rPr>
          <w:rFonts w:ascii="Times New Roman" w:hAnsi="Times New Roman"/>
          <w:sz w:val="23"/>
          <w:szCs w:val="23"/>
        </w:rPr>
        <w:t xml:space="preserve">  </w:t>
      </w:r>
    </w:p>
    <w:sectPr w:rsidR="00962C39" w:rsidSect="009B2A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22DEC" w14:textId="77777777" w:rsidR="00AD14DB" w:rsidRDefault="00AD14DB" w:rsidP="00B8358C">
      <w:pPr>
        <w:spacing w:after="0" w:line="240" w:lineRule="auto"/>
      </w:pPr>
      <w:r>
        <w:separator/>
      </w:r>
    </w:p>
  </w:endnote>
  <w:endnote w:type="continuationSeparator" w:id="0">
    <w:p w14:paraId="63E58A8D" w14:textId="77777777" w:rsidR="00AD14DB" w:rsidRDefault="00AD14DB" w:rsidP="00B8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8FD2C" w14:textId="77777777" w:rsidR="00AD14DB" w:rsidRDefault="00AD14DB" w:rsidP="00B8358C">
      <w:pPr>
        <w:spacing w:after="0" w:line="240" w:lineRule="auto"/>
      </w:pPr>
      <w:r>
        <w:separator/>
      </w:r>
    </w:p>
  </w:footnote>
  <w:footnote w:type="continuationSeparator" w:id="0">
    <w:p w14:paraId="04CD3E43" w14:textId="77777777" w:rsidR="00AD14DB" w:rsidRDefault="00AD14DB" w:rsidP="00B8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818"/>
    <w:multiLevelType w:val="multilevel"/>
    <w:tmpl w:val="324877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8B3447"/>
    <w:multiLevelType w:val="multilevel"/>
    <w:tmpl w:val="6CE61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2">
    <w:nsid w:val="125736E7"/>
    <w:multiLevelType w:val="multilevel"/>
    <w:tmpl w:val="32487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2E1D33"/>
    <w:multiLevelType w:val="multilevel"/>
    <w:tmpl w:val="CFFC8D86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69B61D7"/>
    <w:multiLevelType w:val="hybridMultilevel"/>
    <w:tmpl w:val="CBA62928"/>
    <w:lvl w:ilvl="0" w:tplc="6568BBB6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867E2"/>
    <w:multiLevelType w:val="hybridMultilevel"/>
    <w:tmpl w:val="721863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A0B58"/>
    <w:multiLevelType w:val="hybridMultilevel"/>
    <w:tmpl w:val="A0A0B0C0"/>
    <w:lvl w:ilvl="0" w:tplc="364C6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1F352C"/>
    <w:multiLevelType w:val="multilevel"/>
    <w:tmpl w:val="6CE61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8">
    <w:nsid w:val="27CC7A4B"/>
    <w:multiLevelType w:val="multilevel"/>
    <w:tmpl w:val="324877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8DC4D6B"/>
    <w:multiLevelType w:val="hybridMultilevel"/>
    <w:tmpl w:val="7B504C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E22CC7"/>
    <w:multiLevelType w:val="hybridMultilevel"/>
    <w:tmpl w:val="F94C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56441"/>
    <w:multiLevelType w:val="multilevel"/>
    <w:tmpl w:val="32487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9E30489"/>
    <w:multiLevelType w:val="multilevel"/>
    <w:tmpl w:val="4F50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70764"/>
    <w:multiLevelType w:val="multilevel"/>
    <w:tmpl w:val="6CE61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4">
    <w:nsid w:val="3FFD1B54"/>
    <w:multiLevelType w:val="multilevel"/>
    <w:tmpl w:val="6CE61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5">
    <w:nsid w:val="415D6058"/>
    <w:multiLevelType w:val="multilevel"/>
    <w:tmpl w:val="32487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59A5618"/>
    <w:multiLevelType w:val="multilevel"/>
    <w:tmpl w:val="45FEB2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7">
    <w:nsid w:val="472F120C"/>
    <w:multiLevelType w:val="hybridMultilevel"/>
    <w:tmpl w:val="13D8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96FBC"/>
    <w:multiLevelType w:val="hybridMultilevel"/>
    <w:tmpl w:val="BF744A5C"/>
    <w:lvl w:ilvl="0" w:tplc="F1B68B54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19">
    <w:nsid w:val="4AAF67AE"/>
    <w:multiLevelType w:val="hybridMultilevel"/>
    <w:tmpl w:val="B1C4480C"/>
    <w:lvl w:ilvl="0" w:tplc="364C6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787CB1"/>
    <w:multiLevelType w:val="hybridMultilevel"/>
    <w:tmpl w:val="C7E42834"/>
    <w:lvl w:ilvl="0" w:tplc="F9026340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Marlett" w:hAnsi="Marlett" w:hint="default"/>
      </w:rPr>
    </w:lvl>
  </w:abstractNum>
  <w:abstractNum w:abstractNumId="21">
    <w:nsid w:val="5F267385"/>
    <w:multiLevelType w:val="multilevel"/>
    <w:tmpl w:val="2E4ECB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02F3162"/>
    <w:multiLevelType w:val="hybridMultilevel"/>
    <w:tmpl w:val="020E2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641EB7"/>
    <w:multiLevelType w:val="multilevel"/>
    <w:tmpl w:val="324877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0766C66"/>
    <w:multiLevelType w:val="hybridMultilevel"/>
    <w:tmpl w:val="9DB26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2A3D1A"/>
    <w:multiLevelType w:val="hybridMultilevel"/>
    <w:tmpl w:val="B358E496"/>
    <w:lvl w:ilvl="0" w:tplc="364C6F6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Marlett" w:hAnsi="Marlett" w:hint="default"/>
      </w:rPr>
    </w:lvl>
  </w:abstractNum>
  <w:abstractNum w:abstractNumId="26">
    <w:nsid w:val="6EE10A77"/>
    <w:multiLevelType w:val="multilevel"/>
    <w:tmpl w:val="32487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04B4242"/>
    <w:multiLevelType w:val="hybridMultilevel"/>
    <w:tmpl w:val="A85A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CB6CE2"/>
    <w:multiLevelType w:val="singleLevel"/>
    <w:tmpl w:val="470850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29">
    <w:nsid w:val="750475E4"/>
    <w:multiLevelType w:val="hybridMultilevel"/>
    <w:tmpl w:val="8FFC3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40221"/>
    <w:multiLevelType w:val="multilevel"/>
    <w:tmpl w:val="CFFC8D86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29"/>
  </w:num>
  <w:num w:numId="4">
    <w:abstractNumId w:val="4"/>
  </w:num>
  <w:num w:numId="5">
    <w:abstractNumId w:val="18"/>
  </w:num>
  <w:num w:numId="6">
    <w:abstractNumId w:val="22"/>
  </w:num>
  <w:num w:numId="7">
    <w:abstractNumId w:val="12"/>
  </w:num>
  <w:num w:numId="8">
    <w:abstractNumId w:val="27"/>
  </w:num>
  <w:num w:numId="9">
    <w:abstractNumId w:val="24"/>
  </w:num>
  <w:num w:numId="10">
    <w:abstractNumId w:val="30"/>
  </w:num>
  <w:num w:numId="11">
    <w:abstractNumId w:val="3"/>
  </w:num>
  <w:num w:numId="12">
    <w:abstractNumId w:val="13"/>
  </w:num>
  <w:num w:numId="13">
    <w:abstractNumId w:val="6"/>
  </w:num>
  <w:num w:numId="14">
    <w:abstractNumId w:val="14"/>
  </w:num>
  <w:num w:numId="15">
    <w:abstractNumId w:val="7"/>
  </w:num>
  <w:num w:numId="16">
    <w:abstractNumId w:val="1"/>
  </w:num>
  <w:num w:numId="17">
    <w:abstractNumId w:val="21"/>
  </w:num>
  <w:num w:numId="18">
    <w:abstractNumId w:val="28"/>
  </w:num>
  <w:num w:numId="19">
    <w:abstractNumId w:val="20"/>
  </w:num>
  <w:num w:numId="20">
    <w:abstractNumId w:val="26"/>
  </w:num>
  <w:num w:numId="21">
    <w:abstractNumId w:val="23"/>
  </w:num>
  <w:num w:numId="22">
    <w:abstractNumId w:val="19"/>
  </w:num>
  <w:num w:numId="23">
    <w:abstractNumId w:val="15"/>
  </w:num>
  <w:num w:numId="24">
    <w:abstractNumId w:val="2"/>
  </w:num>
  <w:num w:numId="25">
    <w:abstractNumId w:val="5"/>
  </w:num>
  <w:num w:numId="26">
    <w:abstractNumId w:val="25"/>
  </w:num>
  <w:num w:numId="27">
    <w:abstractNumId w:val="16"/>
  </w:num>
  <w:num w:numId="28">
    <w:abstractNumId w:val="8"/>
  </w:num>
  <w:num w:numId="29">
    <w:abstractNumId w:val="11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FD"/>
    <w:rsid w:val="00005BC5"/>
    <w:rsid w:val="000440E6"/>
    <w:rsid w:val="000719A9"/>
    <w:rsid w:val="000825AE"/>
    <w:rsid w:val="00090952"/>
    <w:rsid w:val="000A28C9"/>
    <w:rsid w:val="000B3E47"/>
    <w:rsid w:val="000E7726"/>
    <w:rsid w:val="000F5036"/>
    <w:rsid w:val="000F56F7"/>
    <w:rsid w:val="00103DDC"/>
    <w:rsid w:val="001056FC"/>
    <w:rsid w:val="0015454D"/>
    <w:rsid w:val="00177499"/>
    <w:rsid w:val="001A2834"/>
    <w:rsid w:val="001A4753"/>
    <w:rsid w:val="001C4AC9"/>
    <w:rsid w:val="002046EA"/>
    <w:rsid w:val="0022244E"/>
    <w:rsid w:val="002460C7"/>
    <w:rsid w:val="00246CAF"/>
    <w:rsid w:val="00284D02"/>
    <w:rsid w:val="002A661B"/>
    <w:rsid w:val="002B233D"/>
    <w:rsid w:val="002C64AC"/>
    <w:rsid w:val="002E573C"/>
    <w:rsid w:val="003514D2"/>
    <w:rsid w:val="003818FD"/>
    <w:rsid w:val="00394C58"/>
    <w:rsid w:val="003A1D37"/>
    <w:rsid w:val="003A78A9"/>
    <w:rsid w:val="003B546B"/>
    <w:rsid w:val="003C1805"/>
    <w:rsid w:val="003E7049"/>
    <w:rsid w:val="00400AF8"/>
    <w:rsid w:val="00401036"/>
    <w:rsid w:val="004458A3"/>
    <w:rsid w:val="004474F9"/>
    <w:rsid w:val="004B5372"/>
    <w:rsid w:val="004C2652"/>
    <w:rsid w:val="004C5F7D"/>
    <w:rsid w:val="004F7FEA"/>
    <w:rsid w:val="0050002A"/>
    <w:rsid w:val="00517611"/>
    <w:rsid w:val="00522FB1"/>
    <w:rsid w:val="00537D2C"/>
    <w:rsid w:val="00573C6A"/>
    <w:rsid w:val="005A0961"/>
    <w:rsid w:val="005B7B38"/>
    <w:rsid w:val="005C7738"/>
    <w:rsid w:val="00616B12"/>
    <w:rsid w:val="006259DB"/>
    <w:rsid w:val="00637D88"/>
    <w:rsid w:val="0066522F"/>
    <w:rsid w:val="00691CD9"/>
    <w:rsid w:val="006A0A2A"/>
    <w:rsid w:val="006C72B8"/>
    <w:rsid w:val="00700600"/>
    <w:rsid w:val="0074340E"/>
    <w:rsid w:val="00743B63"/>
    <w:rsid w:val="007459F0"/>
    <w:rsid w:val="007809FF"/>
    <w:rsid w:val="00793F1C"/>
    <w:rsid w:val="007B1CDD"/>
    <w:rsid w:val="00801B01"/>
    <w:rsid w:val="008046D8"/>
    <w:rsid w:val="008073E3"/>
    <w:rsid w:val="00833B2B"/>
    <w:rsid w:val="00834B49"/>
    <w:rsid w:val="00867770"/>
    <w:rsid w:val="00887C49"/>
    <w:rsid w:val="008D2A4B"/>
    <w:rsid w:val="008D5CB9"/>
    <w:rsid w:val="008F12BC"/>
    <w:rsid w:val="00912BE1"/>
    <w:rsid w:val="00940522"/>
    <w:rsid w:val="00962C39"/>
    <w:rsid w:val="00967CF9"/>
    <w:rsid w:val="009914D1"/>
    <w:rsid w:val="009B2ADA"/>
    <w:rsid w:val="00A06E29"/>
    <w:rsid w:val="00A07DE2"/>
    <w:rsid w:val="00A1005A"/>
    <w:rsid w:val="00A350FC"/>
    <w:rsid w:val="00A402D2"/>
    <w:rsid w:val="00A77280"/>
    <w:rsid w:val="00AB3792"/>
    <w:rsid w:val="00AB7A33"/>
    <w:rsid w:val="00AD14DB"/>
    <w:rsid w:val="00AF00A3"/>
    <w:rsid w:val="00AF3D92"/>
    <w:rsid w:val="00B14D88"/>
    <w:rsid w:val="00B16FE6"/>
    <w:rsid w:val="00B55DAF"/>
    <w:rsid w:val="00B712FE"/>
    <w:rsid w:val="00B76B7D"/>
    <w:rsid w:val="00B8358C"/>
    <w:rsid w:val="00B86E9D"/>
    <w:rsid w:val="00BC3970"/>
    <w:rsid w:val="00C017AF"/>
    <w:rsid w:val="00C137B9"/>
    <w:rsid w:val="00C151BC"/>
    <w:rsid w:val="00C2697E"/>
    <w:rsid w:val="00C317FD"/>
    <w:rsid w:val="00C45740"/>
    <w:rsid w:val="00C834CD"/>
    <w:rsid w:val="00C86DFD"/>
    <w:rsid w:val="00C93457"/>
    <w:rsid w:val="00CA64FD"/>
    <w:rsid w:val="00CE1DFE"/>
    <w:rsid w:val="00D101A8"/>
    <w:rsid w:val="00D2775D"/>
    <w:rsid w:val="00D37730"/>
    <w:rsid w:val="00D4211F"/>
    <w:rsid w:val="00D82818"/>
    <w:rsid w:val="00DA78AB"/>
    <w:rsid w:val="00DB4417"/>
    <w:rsid w:val="00DC3D7D"/>
    <w:rsid w:val="00DE0DB1"/>
    <w:rsid w:val="00DE12DD"/>
    <w:rsid w:val="00DE2AEE"/>
    <w:rsid w:val="00E42F15"/>
    <w:rsid w:val="00E55D51"/>
    <w:rsid w:val="00E74FCB"/>
    <w:rsid w:val="00EA6AA1"/>
    <w:rsid w:val="00EB2248"/>
    <w:rsid w:val="00EB67EC"/>
    <w:rsid w:val="00EB7949"/>
    <w:rsid w:val="00F22FD6"/>
    <w:rsid w:val="00F251AE"/>
    <w:rsid w:val="00F403FA"/>
    <w:rsid w:val="00F472A6"/>
    <w:rsid w:val="00F55FFE"/>
    <w:rsid w:val="00F7765B"/>
    <w:rsid w:val="00F80B10"/>
    <w:rsid w:val="00F80D2C"/>
    <w:rsid w:val="00F946D3"/>
    <w:rsid w:val="00FB4C3A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7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2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8358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2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C2652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B835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ody Text"/>
    <w:basedOn w:val="a"/>
    <w:link w:val="a5"/>
    <w:rsid w:val="00B8358C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17" w:after="0" w:line="307" w:lineRule="exact"/>
      <w:jc w:val="both"/>
    </w:pPr>
    <w:rPr>
      <w:rFonts w:ascii="Times New Roman" w:eastAsia="Times New Roman" w:hAnsi="Times New Roman"/>
      <w:color w:val="000000"/>
      <w:spacing w:val="-3"/>
      <w:sz w:val="29"/>
      <w:szCs w:val="29"/>
      <w:lang w:eastAsia="ru-RU"/>
    </w:rPr>
  </w:style>
  <w:style w:type="character" w:customStyle="1" w:styleId="a5">
    <w:name w:val="Основной текст Знак"/>
    <w:link w:val="a4"/>
    <w:rsid w:val="00B8358C"/>
    <w:rPr>
      <w:rFonts w:ascii="Times New Roman" w:eastAsia="Times New Roman" w:hAnsi="Times New Roman" w:cs="Times New Roman"/>
      <w:color w:val="000000"/>
      <w:spacing w:val="-3"/>
      <w:sz w:val="29"/>
      <w:szCs w:val="29"/>
      <w:shd w:val="clear" w:color="auto" w:fill="FFFFFF"/>
      <w:lang w:eastAsia="ru-RU"/>
    </w:rPr>
  </w:style>
  <w:style w:type="paragraph" w:styleId="a6">
    <w:name w:val="Body Text Indent"/>
    <w:basedOn w:val="a"/>
    <w:link w:val="a7"/>
    <w:rsid w:val="00B8358C"/>
    <w:pPr>
      <w:widowControl w:val="0"/>
      <w:shd w:val="clear" w:color="auto" w:fill="FFFFFF"/>
      <w:autoSpaceDE w:val="0"/>
      <w:autoSpaceDN w:val="0"/>
      <w:adjustRightInd w:val="0"/>
      <w:spacing w:before="14" w:after="0" w:line="312" w:lineRule="exact"/>
      <w:ind w:right="62"/>
      <w:jc w:val="both"/>
    </w:pPr>
    <w:rPr>
      <w:rFonts w:ascii="Times New Roman" w:eastAsia="Times New Roman" w:hAnsi="Times New Roman"/>
      <w:b/>
      <w:bCs/>
      <w:i/>
      <w:iCs/>
      <w:color w:val="000000"/>
      <w:spacing w:val="-3"/>
      <w:sz w:val="29"/>
      <w:szCs w:val="29"/>
      <w:lang w:eastAsia="ru-RU"/>
    </w:rPr>
  </w:style>
  <w:style w:type="character" w:customStyle="1" w:styleId="a7">
    <w:name w:val="Основной текст с отступом Знак"/>
    <w:link w:val="a6"/>
    <w:rsid w:val="00B8358C"/>
    <w:rPr>
      <w:rFonts w:ascii="Times New Roman" w:eastAsia="Times New Roman" w:hAnsi="Times New Roman" w:cs="Times New Roman"/>
      <w:b/>
      <w:bCs/>
      <w:i/>
      <w:iCs/>
      <w:color w:val="000000"/>
      <w:spacing w:val="-3"/>
      <w:sz w:val="29"/>
      <w:szCs w:val="29"/>
      <w:shd w:val="clear" w:color="auto" w:fill="FFFFFF"/>
      <w:lang w:eastAsia="ru-RU"/>
    </w:rPr>
  </w:style>
  <w:style w:type="paragraph" w:styleId="a8">
    <w:name w:val="Block Text"/>
    <w:basedOn w:val="a"/>
    <w:rsid w:val="00B8358C"/>
    <w:pPr>
      <w:widowControl w:val="0"/>
      <w:shd w:val="clear" w:color="auto" w:fill="FFFFFF"/>
      <w:autoSpaceDE w:val="0"/>
      <w:autoSpaceDN w:val="0"/>
      <w:adjustRightInd w:val="0"/>
      <w:spacing w:before="322" w:after="0" w:line="307" w:lineRule="exact"/>
      <w:ind w:left="142" w:right="43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9">
    <w:name w:val="footnote text"/>
    <w:basedOn w:val="a"/>
    <w:link w:val="aa"/>
    <w:semiHidden/>
    <w:rsid w:val="00B835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semiHidden/>
    <w:rsid w:val="00B83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8358C"/>
    <w:rPr>
      <w:vertAlign w:val="superscript"/>
    </w:rPr>
  </w:style>
  <w:style w:type="paragraph" w:styleId="3">
    <w:name w:val="Body Text Indent 3"/>
    <w:basedOn w:val="a"/>
    <w:link w:val="30"/>
    <w:rsid w:val="00B8358C"/>
    <w:pPr>
      <w:shd w:val="clear" w:color="auto" w:fill="FFFFFF"/>
      <w:tabs>
        <w:tab w:val="left" w:pos="720"/>
      </w:tabs>
      <w:spacing w:after="12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9"/>
      <w:lang w:eastAsia="ru-RU"/>
    </w:rPr>
  </w:style>
  <w:style w:type="character" w:customStyle="1" w:styleId="30">
    <w:name w:val="Основной текст с отступом 3 Знак"/>
    <w:link w:val="3"/>
    <w:rsid w:val="00B8358C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eastAsia="ru-RU"/>
    </w:rPr>
  </w:style>
  <w:style w:type="paragraph" w:customStyle="1" w:styleId="11">
    <w:name w:val="Абзац списка1"/>
    <w:basedOn w:val="a"/>
    <w:rsid w:val="00177499"/>
    <w:pPr>
      <w:ind w:left="720"/>
      <w:contextualSpacing/>
    </w:pPr>
    <w:rPr>
      <w:rFonts w:eastAsia="Times New Roman"/>
    </w:rPr>
  </w:style>
  <w:style w:type="paragraph" w:styleId="ac">
    <w:name w:val="Plain Text"/>
    <w:basedOn w:val="a"/>
    <w:rsid w:val="006A0A2A"/>
    <w:pPr>
      <w:spacing w:after="0" w:line="240" w:lineRule="auto"/>
    </w:pPr>
    <w:rPr>
      <w:rFonts w:ascii="Courier New" w:eastAsia="SimSun" w:hAnsi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F22FD6"/>
    <w:rPr>
      <w:color w:val="0000FF"/>
      <w:u w:val="single"/>
    </w:rPr>
  </w:style>
  <w:style w:type="paragraph" w:styleId="ae">
    <w:name w:val="Normal (Web)"/>
    <w:basedOn w:val="a"/>
    <w:rsid w:val="00A77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E70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62C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10"/>
    <w:rsid w:val="00962C39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2C3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  <w:lang w:eastAsia="ru-RU"/>
    </w:rPr>
  </w:style>
  <w:style w:type="paragraph" w:customStyle="1" w:styleId="310">
    <w:name w:val="Основной текст (3)1"/>
    <w:basedOn w:val="a"/>
    <w:link w:val="31"/>
    <w:rsid w:val="00962C39"/>
    <w:pPr>
      <w:widowControl w:val="0"/>
      <w:shd w:val="clear" w:color="auto" w:fill="FFFFFF"/>
      <w:spacing w:after="0" w:line="240" w:lineRule="atLeast"/>
      <w:ind w:hanging="280"/>
      <w:jc w:val="right"/>
    </w:pPr>
    <w:rPr>
      <w:rFonts w:ascii="Times New Roman" w:hAnsi="Times New Roman"/>
      <w:b/>
      <w:bCs/>
      <w:sz w:val="23"/>
      <w:szCs w:val="23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180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2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8358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2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C2652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B835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ody Text"/>
    <w:basedOn w:val="a"/>
    <w:link w:val="a5"/>
    <w:rsid w:val="00B8358C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17" w:after="0" w:line="307" w:lineRule="exact"/>
      <w:jc w:val="both"/>
    </w:pPr>
    <w:rPr>
      <w:rFonts w:ascii="Times New Roman" w:eastAsia="Times New Roman" w:hAnsi="Times New Roman"/>
      <w:color w:val="000000"/>
      <w:spacing w:val="-3"/>
      <w:sz w:val="29"/>
      <w:szCs w:val="29"/>
      <w:lang w:eastAsia="ru-RU"/>
    </w:rPr>
  </w:style>
  <w:style w:type="character" w:customStyle="1" w:styleId="a5">
    <w:name w:val="Основной текст Знак"/>
    <w:link w:val="a4"/>
    <w:rsid w:val="00B8358C"/>
    <w:rPr>
      <w:rFonts w:ascii="Times New Roman" w:eastAsia="Times New Roman" w:hAnsi="Times New Roman" w:cs="Times New Roman"/>
      <w:color w:val="000000"/>
      <w:spacing w:val="-3"/>
      <w:sz w:val="29"/>
      <w:szCs w:val="29"/>
      <w:shd w:val="clear" w:color="auto" w:fill="FFFFFF"/>
      <w:lang w:eastAsia="ru-RU"/>
    </w:rPr>
  </w:style>
  <w:style w:type="paragraph" w:styleId="a6">
    <w:name w:val="Body Text Indent"/>
    <w:basedOn w:val="a"/>
    <w:link w:val="a7"/>
    <w:rsid w:val="00B8358C"/>
    <w:pPr>
      <w:widowControl w:val="0"/>
      <w:shd w:val="clear" w:color="auto" w:fill="FFFFFF"/>
      <w:autoSpaceDE w:val="0"/>
      <w:autoSpaceDN w:val="0"/>
      <w:adjustRightInd w:val="0"/>
      <w:spacing w:before="14" w:after="0" w:line="312" w:lineRule="exact"/>
      <w:ind w:right="62"/>
      <w:jc w:val="both"/>
    </w:pPr>
    <w:rPr>
      <w:rFonts w:ascii="Times New Roman" w:eastAsia="Times New Roman" w:hAnsi="Times New Roman"/>
      <w:b/>
      <w:bCs/>
      <w:i/>
      <w:iCs/>
      <w:color w:val="000000"/>
      <w:spacing w:val="-3"/>
      <w:sz w:val="29"/>
      <w:szCs w:val="29"/>
      <w:lang w:eastAsia="ru-RU"/>
    </w:rPr>
  </w:style>
  <w:style w:type="character" w:customStyle="1" w:styleId="a7">
    <w:name w:val="Основной текст с отступом Знак"/>
    <w:link w:val="a6"/>
    <w:rsid w:val="00B8358C"/>
    <w:rPr>
      <w:rFonts w:ascii="Times New Roman" w:eastAsia="Times New Roman" w:hAnsi="Times New Roman" w:cs="Times New Roman"/>
      <w:b/>
      <w:bCs/>
      <w:i/>
      <w:iCs/>
      <w:color w:val="000000"/>
      <w:spacing w:val="-3"/>
      <w:sz w:val="29"/>
      <w:szCs w:val="29"/>
      <w:shd w:val="clear" w:color="auto" w:fill="FFFFFF"/>
      <w:lang w:eastAsia="ru-RU"/>
    </w:rPr>
  </w:style>
  <w:style w:type="paragraph" w:styleId="a8">
    <w:name w:val="Block Text"/>
    <w:basedOn w:val="a"/>
    <w:rsid w:val="00B8358C"/>
    <w:pPr>
      <w:widowControl w:val="0"/>
      <w:shd w:val="clear" w:color="auto" w:fill="FFFFFF"/>
      <w:autoSpaceDE w:val="0"/>
      <w:autoSpaceDN w:val="0"/>
      <w:adjustRightInd w:val="0"/>
      <w:spacing w:before="322" w:after="0" w:line="307" w:lineRule="exact"/>
      <w:ind w:left="142" w:right="43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9">
    <w:name w:val="footnote text"/>
    <w:basedOn w:val="a"/>
    <w:link w:val="aa"/>
    <w:semiHidden/>
    <w:rsid w:val="00B835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semiHidden/>
    <w:rsid w:val="00B83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8358C"/>
    <w:rPr>
      <w:vertAlign w:val="superscript"/>
    </w:rPr>
  </w:style>
  <w:style w:type="paragraph" w:styleId="3">
    <w:name w:val="Body Text Indent 3"/>
    <w:basedOn w:val="a"/>
    <w:link w:val="30"/>
    <w:rsid w:val="00B8358C"/>
    <w:pPr>
      <w:shd w:val="clear" w:color="auto" w:fill="FFFFFF"/>
      <w:tabs>
        <w:tab w:val="left" w:pos="720"/>
      </w:tabs>
      <w:spacing w:after="12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9"/>
      <w:lang w:eastAsia="ru-RU"/>
    </w:rPr>
  </w:style>
  <w:style w:type="character" w:customStyle="1" w:styleId="30">
    <w:name w:val="Основной текст с отступом 3 Знак"/>
    <w:link w:val="3"/>
    <w:rsid w:val="00B8358C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eastAsia="ru-RU"/>
    </w:rPr>
  </w:style>
  <w:style w:type="paragraph" w:customStyle="1" w:styleId="11">
    <w:name w:val="Абзац списка1"/>
    <w:basedOn w:val="a"/>
    <w:rsid w:val="00177499"/>
    <w:pPr>
      <w:ind w:left="720"/>
      <w:contextualSpacing/>
    </w:pPr>
    <w:rPr>
      <w:rFonts w:eastAsia="Times New Roman"/>
    </w:rPr>
  </w:style>
  <w:style w:type="paragraph" w:styleId="ac">
    <w:name w:val="Plain Text"/>
    <w:basedOn w:val="a"/>
    <w:rsid w:val="006A0A2A"/>
    <w:pPr>
      <w:spacing w:after="0" w:line="240" w:lineRule="auto"/>
    </w:pPr>
    <w:rPr>
      <w:rFonts w:ascii="Courier New" w:eastAsia="SimSun" w:hAnsi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F22FD6"/>
    <w:rPr>
      <w:color w:val="0000FF"/>
      <w:u w:val="single"/>
    </w:rPr>
  </w:style>
  <w:style w:type="paragraph" w:styleId="ae">
    <w:name w:val="Normal (Web)"/>
    <w:basedOn w:val="a"/>
    <w:rsid w:val="00A77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E70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62C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10"/>
    <w:rsid w:val="00962C39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2C3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  <w:lang w:eastAsia="ru-RU"/>
    </w:rPr>
  </w:style>
  <w:style w:type="paragraph" w:customStyle="1" w:styleId="310">
    <w:name w:val="Основной текст (3)1"/>
    <w:basedOn w:val="a"/>
    <w:link w:val="31"/>
    <w:rsid w:val="00962C39"/>
    <w:pPr>
      <w:widowControl w:val="0"/>
      <w:shd w:val="clear" w:color="auto" w:fill="FFFFFF"/>
      <w:spacing w:after="0" w:line="240" w:lineRule="atLeast"/>
      <w:ind w:hanging="280"/>
      <w:jc w:val="right"/>
    </w:pPr>
    <w:rPr>
      <w:rFonts w:ascii="Times New Roman" w:hAnsi="Times New Roman"/>
      <w:b/>
      <w:bCs/>
      <w:sz w:val="23"/>
      <w:szCs w:val="23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18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ia.pokhoruk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3029-5B1B-4BCA-B3F8-E383AA16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научно-практическая конференция</vt:lpstr>
    </vt:vector>
  </TitlesOfParts>
  <Company>Microsoft</Company>
  <LinksUpToDate>false</LinksUpToDate>
  <CharactersWithSpaces>4407</CharactersWithSpaces>
  <SharedDoc>false</SharedDoc>
  <HLinks>
    <vt:vector size="6" baseType="variant">
      <vt:variant>
        <vt:i4>3670084</vt:i4>
      </vt:variant>
      <vt:variant>
        <vt:i4>0</vt:i4>
      </vt:variant>
      <vt:variant>
        <vt:i4>0</vt:i4>
      </vt:variant>
      <vt:variant>
        <vt:i4>5</vt:i4>
      </vt:variant>
      <vt:variant>
        <vt:lpwstr>mailto:rnpk-2016@rambler.ru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научно-практическая конференция</dc:title>
  <dc:creator>Family</dc:creator>
  <cp:lastModifiedBy>RePack by Diakov</cp:lastModifiedBy>
  <cp:revision>5</cp:revision>
  <cp:lastPrinted>2017-03-17T05:02:00Z</cp:lastPrinted>
  <dcterms:created xsi:type="dcterms:W3CDTF">2017-03-10T04:12:00Z</dcterms:created>
  <dcterms:modified xsi:type="dcterms:W3CDTF">2017-03-17T05:03:00Z</dcterms:modified>
</cp:coreProperties>
</file>